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781" w:rsidRDefault="00205781" w:rsidP="00205781">
      <w:pPr>
        <w:jc w:val="center"/>
        <w:rPr>
          <w:b/>
          <w:color w:val="943634" w:themeColor="accent2" w:themeShade="BF"/>
          <w:sz w:val="24"/>
          <w:szCs w:val="24"/>
        </w:rPr>
      </w:pPr>
      <w:r>
        <w:rPr>
          <w:b/>
          <w:color w:val="943634" w:themeColor="accent2" w:themeShade="BF"/>
          <w:sz w:val="24"/>
          <w:szCs w:val="24"/>
        </w:rPr>
        <w:t>КРАСНОДАРСКИЙ КРАЙ</w:t>
      </w:r>
    </w:p>
    <w:p w:rsidR="00205781" w:rsidRDefault="00205781" w:rsidP="00205781">
      <w:pPr>
        <w:jc w:val="center"/>
        <w:rPr>
          <w:b/>
          <w:color w:val="943634" w:themeColor="accent2" w:themeShade="BF"/>
          <w:sz w:val="24"/>
          <w:szCs w:val="24"/>
        </w:rPr>
      </w:pPr>
      <w:r>
        <w:rPr>
          <w:b/>
          <w:color w:val="943634" w:themeColor="accent2" w:themeShade="BF"/>
          <w:sz w:val="24"/>
          <w:szCs w:val="24"/>
        </w:rPr>
        <w:t xml:space="preserve"> МУНИЦИПАЛЬНОЕ ОБЩЕОБРАЗОВАТЕЛЬНОЕ УЧРЕЖДЕНИЕ </w:t>
      </w:r>
    </w:p>
    <w:p w:rsidR="00205781" w:rsidRDefault="00205781" w:rsidP="00205781">
      <w:pPr>
        <w:jc w:val="center"/>
        <w:rPr>
          <w:b/>
          <w:color w:val="943634" w:themeColor="accent2" w:themeShade="BF"/>
          <w:sz w:val="24"/>
          <w:szCs w:val="24"/>
        </w:rPr>
      </w:pPr>
      <w:r>
        <w:rPr>
          <w:b/>
          <w:color w:val="943634" w:themeColor="accent2" w:themeShade="BF"/>
          <w:sz w:val="24"/>
          <w:szCs w:val="24"/>
        </w:rPr>
        <w:t>СРЕДНЯЯ ОБЩЕОБРАЗОВАТЕЛЬНАЯ ШКОЛА № 14</w:t>
      </w:r>
    </w:p>
    <w:p w:rsidR="00205781" w:rsidRPr="00ED147F" w:rsidRDefault="00205781" w:rsidP="00ED147F">
      <w:pPr>
        <w:jc w:val="center"/>
        <w:rPr>
          <w:b/>
          <w:color w:val="943634" w:themeColor="accent2" w:themeShade="BF"/>
          <w:sz w:val="24"/>
          <w:szCs w:val="24"/>
        </w:rPr>
      </w:pPr>
      <w:r>
        <w:rPr>
          <w:b/>
          <w:color w:val="943634" w:themeColor="accent2" w:themeShade="BF"/>
          <w:sz w:val="24"/>
          <w:szCs w:val="24"/>
        </w:rPr>
        <w:t>ХУТОР КРУПСКОЙ</w:t>
      </w:r>
    </w:p>
    <w:p w:rsidR="00205781" w:rsidRDefault="00205781" w:rsidP="00205781">
      <w:pPr>
        <w:rPr>
          <w:b/>
          <w:color w:val="4F6228" w:themeColor="accent3" w:themeShade="80"/>
        </w:rPr>
      </w:pPr>
    </w:p>
    <w:p w:rsidR="00205781" w:rsidRPr="00ED147F" w:rsidRDefault="00205781" w:rsidP="00205781">
      <w:pPr>
        <w:jc w:val="center"/>
        <w:rPr>
          <w:b/>
          <w:color w:val="4F6228" w:themeColor="accent3" w:themeShade="80"/>
          <w:sz w:val="96"/>
          <w:szCs w:val="96"/>
        </w:rPr>
      </w:pPr>
      <w:r w:rsidRPr="00ED147F">
        <w:rPr>
          <w:b/>
          <w:color w:val="4F6228" w:themeColor="accent3" w:themeShade="80"/>
          <w:sz w:val="96"/>
          <w:szCs w:val="96"/>
        </w:rPr>
        <w:t>ПОЛОЖЕНИЕ</w:t>
      </w:r>
    </w:p>
    <w:p w:rsidR="00205781" w:rsidRDefault="00205781" w:rsidP="00205781">
      <w:pPr>
        <w:jc w:val="center"/>
        <w:rPr>
          <w:b/>
          <w:color w:val="4F6228" w:themeColor="accent3" w:themeShade="80"/>
          <w:sz w:val="56"/>
          <w:szCs w:val="56"/>
        </w:rPr>
      </w:pPr>
      <w:r>
        <w:rPr>
          <w:b/>
          <w:color w:val="4F6228" w:themeColor="accent3" w:themeShade="80"/>
          <w:sz w:val="56"/>
          <w:szCs w:val="56"/>
        </w:rPr>
        <w:t>О ПОРЯДКЕ ПРИЕМА,ПЕРЕВОДА, ОТЧИСЛЕНИЯ И ИСКЛЮЧЕНИЯ ОБУЧАЮЩИХСЯ</w:t>
      </w:r>
    </w:p>
    <w:p w:rsidR="00F015F5" w:rsidRDefault="00F015F5"/>
    <w:p w:rsidR="00205781" w:rsidRDefault="00205781"/>
    <w:p w:rsidR="00205781" w:rsidRDefault="00205781"/>
    <w:p w:rsidR="00205781" w:rsidRDefault="00ED147F">
      <w:r>
        <w:rPr>
          <w:noProof/>
          <w:lang w:eastAsia="ru-RU"/>
        </w:rPr>
        <w:drawing>
          <wp:inline distT="0" distB="0" distL="0" distR="0">
            <wp:extent cx="5580380" cy="4598001"/>
            <wp:effectExtent l="19050" t="0" r="1270" b="0"/>
            <wp:docPr id="6" name="Рисунок 6" descr="https://vikulovo72.ru/i/n/659/196659/196659_72c57b8e9175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vikulovo72.ru/i/n/659/196659/196659_72c57b8e9175a.png"/>
                    <pic:cNvPicPr>
                      <a:picLocks noChangeAspect="1" noChangeArrowheads="1"/>
                    </pic:cNvPicPr>
                  </pic:nvPicPr>
                  <pic:blipFill>
                    <a:blip r:embed="rId6" cstate="print"/>
                    <a:srcRect/>
                    <a:stretch>
                      <a:fillRect/>
                    </a:stretch>
                  </pic:blipFill>
                  <pic:spPr bwMode="auto">
                    <a:xfrm>
                      <a:off x="0" y="0"/>
                      <a:ext cx="5580380" cy="4598001"/>
                    </a:xfrm>
                    <a:prstGeom prst="rect">
                      <a:avLst/>
                    </a:prstGeom>
                    <a:noFill/>
                    <a:ln w="9525">
                      <a:noFill/>
                      <a:miter lim="800000"/>
                      <a:headEnd/>
                      <a:tailEnd/>
                    </a:ln>
                  </pic:spPr>
                </pic:pic>
              </a:graphicData>
            </a:graphic>
          </wp:inline>
        </w:drawing>
      </w:r>
    </w:p>
    <w:p w:rsidR="00ED147F" w:rsidRDefault="00ED147F"/>
    <w:tbl>
      <w:tblPr>
        <w:tblStyle w:val="a4"/>
        <w:tblpPr w:leftFromText="180" w:rightFromText="180" w:vertAnchor="text" w:horzAnchor="margin" w:tblpY="-172"/>
        <w:tblW w:w="9322" w:type="dxa"/>
        <w:tblLook w:val="04A0"/>
      </w:tblPr>
      <w:tblGrid>
        <w:gridCol w:w="4502"/>
        <w:gridCol w:w="4820"/>
      </w:tblGrid>
      <w:tr w:rsidR="00B71D5D" w:rsidTr="007A59FA">
        <w:trPr>
          <w:trHeight w:val="802"/>
        </w:trPr>
        <w:tc>
          <w:tcPr>
            <w:tcW w:w="4502" w:type="dxa"/>
          </w:tcPr>
          <w:p w:rsidR="00B71D5D" w:rsidRPr="007A59FA" w:rsidRDefault="00B71D5D" w:rsidP="00B71D5D">
            <w:pPr>
              <w:rPr>
                <w:sz w:val="24"/>
                <w:szCs w:val="24"/>
              </w:rPr>
            </w:pPr>
            <w:r w:rsidRPr="007A59FA">
              <w:rPr>
                <w:sz w:val="24"/>
                <w:szCs w:val="24"/>
              </w:rPr>
              <w:lastRenderedPageBreak/>
              <w:t>Принято на педагогическом совете МБОУ СОШ 14</w:t>
            </w:r>
          </w:p>
          <w:p w:rsidR="00B71D5D" w:rsidRPr="007A59FA" w:rsidRDefault="00B71D5D" w:rsidP="00B71D5D">
            <w:pPr>
              <w:rPr>
                <w:sz w:val="24"/>
                <w:szCs w:val="24"/>
              </w:rPr>
            </w:pPr>
            <w:r w:rsidRPr="007A59FA">
              <w:rPr>
                <w:sz w:val="24"/>
                <w:szCs w:val="24"/>
              </w:rPr>
              <w:t>Протокол №2 от 10 сентября 2020 года</w:t>
            </w:r>
          </w:p>
        </w:tc>
        <w:tc>
          <w:tcPr>
            <w:tcW w:w="4820" w:type="dxa"/>
          </w:tcPr>
          <w:p w:rsidR="00B71D5D" w:rsidRPr="007A59FA" w:rsidRDefault="00B71D5D" w:rsidP="00B71D5D">
            <w:pPr>
              <w:rPr>
                <w:sz w:val="24"/>
                <w:szCs w:val="24"/>
              </w:rPr>
            </w:pPr>
            <w:r w:rsidRPr="007A59FA">
              <w:rPr>
                <w:sz w:val="24"/>
                <w:szCs w:val="24"/>
              </w:rPr>
              <w:t>Утверждено: директор школы</w:t>
            </w:r>
          </w:p>
          <w:p w:rsidR="007A59FA" w:rsidRDefault="00B71D5D" w:rsidP="00B71D5D">
            <w:pPr>
              <w:rPr>
                <w:sz w:val="24"/>
                <w:szCs w:val="24"/>
              </w:rPr>
            </w:pPr>
            <w:r w:rsidRPr="007A59FA">
              <w:rPr>
                <w:sz w:val="24"/>
                <w:szCs w:val="24"/>
              </w:rPr>
              <w:t>_________________</w:t>
            </w:r>
            <w:r w:rsidR="006B1CAA">
              <w:rPr>
                <w:sz w:val="24"/>
                <w:szCs w:val="24"/>
              </w:rPr>
              <w:t xml:space="preserve"> </w:t>
            </w:r>
            <w:proofErr w:type="spellStart"/>
            <w:r w:rsidRPr="007A59FA">
              <w:rPr>
                <w:sz w:val="24"/>
                <w:szCs w:val="24"/>
              </w:rPr>
              <w:t>Е.К.Очкась</w:t>
            </w:r>
            <w:proofErr w:type="spellEnd"/>
            <w:r w:rsidRPr="007A59FA">
              <w:rPr>
                <w:sz w:val="24"/>
                <w:szCs w:val="24"/>
              </w:rPr>
              <w:t xml:space="preserve">, </w:t>
            </w:r>
          </w:p>
          <w:p w:rsidR="00B71D5D" w:rsidRPr="007A59FA" w:rsidRDefault="00B71D5D" w:rsidP="00B71D5D">
            <w:pPr>
              <w:rPr>
                <w:sz w:val="24"/>
                <w:szCs w:val="24"/>
              </w:rPr>
            </w:pPr>
            <w:r w:rsidRPr="007A59FA">
              <w:rPr>
                <w:sz w:val="24"/>
                <w:szCs w:val="24"/>
              </w:rPr>
              <w:t>приказ № 173-ОД от  14сентября 2020 года</w:t>
            </w:r>
          </w:p>
        </w:tc>
      </w:tr>
    </w:tbl>
    <w:p w:rsidR="007A59FA" w:rsidRDefault="00B71D5D" w:rsidP="00B71D5D">
      <w:r>
        <w:t xml:space="preserve">                                         </w:t>
      </w:r>
    </w:p>
    <w:p w:rsidR="003A3AE8" w:rsidRPr="003A3AE8" w:rsidRDefault="00205781" w:rsidP="007A59FA">
      <w:pPr>
        <w:jc w:val="center"/>
        <w:rPr>
          <w:b/>
          <w:sz w:val="40"/>
          <w:szCs w:val="40"/>
        </w:rPr>
      </w:pPr>
      <w:r w:rsidRPr="003A3AE8">
        <w:rPr>
          <w:b/>
          <w:sz w:val="40"/>
          <w:szCs w:val="40"/>
        </w:rPr>
        <w:t>Положение</w:t>
      </w:r>
    </w:p>
    <w:p w:rsidR="003A3AE8" w:rsidRPr="003A3AE8" w:rsidRDefault="00205781" w:rsidP="007A59FA">
      <w:pPr>
        <w:ind w:left="-426"/>
        <w:jc w:val="center"/>
        <w:rPr>
          <w:b/>
          <w:sz w:val="40"/>
          <w:szCs w:val="40"/>
        </w:rPr>
      </w:pPr>
      <w:r w:rsidRPr="003A3AE8">
        <w:rPr>
          <w:b/>
          <w:sz w:val="40"/>
          <w:szCs w:val="40"/>
        </w:rPr>
        <w:t>о правилах приема, перевода,</w:t>
      </w:r>
    </w:p>
    <w:p w:rsidR="007A59FA" w:rsidRDefault="00205781" w:rsidP="007A59FA">
      <w:pPr>
        <w:ind w:left="-426"/>
        <w:jc w:val="center"/>
        <w:rPr>
          <w:b/>
          <w:sz w:val="40"/>
          <w:szCs w:val="40"/>
        </w:rPr>
      </w:pPr>
      <w:r w:rsidRPr="003A3AE8">
        <w:rPr>
          <w:b/>
          <w:sz w:val="40"/>
          <w:szCs w:val="40"/>
        </w:rPr>
        <w:t xml:space="preserve">выбытия и </w:t>
      </w:r>
      <w:proofErr w:type="gramStart"/>
      <w:r w:rsidRPr="003A3AE8">
        <w:rPr>
          <w:b/>
          <w:sz w:val="40"/>
          <w:szCs w:val="40"/>
        </w:rPr>
        <w:t>отчисления</w:t>
      </w:r>
      <w:proofErr w:type="gramEnd"/>
      <w:r w:rsidRPr="003A3AE8">
        <w:rPr>
          <w:b/>
          <w:sz w:val="40"/>
          <w:szCs w:val="40"/>
        </w:rPr>
        <w:t xml:space="preserve"> обучающихся</w:t>
      </w:r>
      <w:r w:rsidR="007A59FA">
        <w:rPr>
          <w:b/>
          <w:sz w:val="40"/>
          <w:szCs w:val="40"/>
        </w:rPr>
        <w:t xml:space="preserve"> в муниципальном бюджетном общеобразовательном учреждении</w:t>
      </w:r>
    </w:p>
    <w:p w:rsidR="00205781" w:rsidRDefault="007A59FA" w:rsidP="007A59FA">
      <w:pPr>
        <w:ind w:left="-426"/>
        <w:jc w:val="center"/>
      </w:pPr>
      <w:r>
        <w:rPr>
          <w:b/>
          <w:sz w:val="40"/>
          <w:szCs w:val="40"/>
        </w:rPr>
        <w:t>средней общеобразовательной школе №14</w:t>
      </w:r>
    </w:p>
    <w:p w:rsidR="003A3AE8" w:rsidRDefault="003A3AE8" w:rsidP="00205781">
      <w:pPr>
        <w:ind w:left="-426"/>
      </w:pPr>
    </w:p>
    <w:p w:rsidR="00205781" w:rsidRPr="003A3AE8" w:rsidRDefault="00205781" w:rsidP="003A3AE8">
      <w:pPr>
        <w:pStyle w:val="a3"/>
        <w:numPr>
          <w:ilvl w:val="0"/>
          <w:numId w:val="9"/>
        </w:numPr>
        <w:jc w:val="center"/>
        <w:rPr>
          <w:b/>
        </w:rPr>
      </w:pPr>
      <w:r w:rsidRPr="003A3AE8">
        <w:rPr>
          <w:b/>
        </w:rPr>
        <w:t>Общие положения</w:t>
      </w:r>
    </w:p>
    <w:p w:rsidR="003A3AE8" w:rsidRPr="003A3AE8" w:rsidRDefault="003A3AE8" w:rsidP="003A3AE8">
      <w:pPr>
        <w:pStyle w:val="a3"/>
        <w:ind w:left="-66"/>
        <w:rPr>
          <w:b/>
        </w:rPr>
      </w:pPr>
    </w:p>
    <w:p w:rsidR="00225647" w:rsidRPr="00FD68F2" w:rsidRDefault="00225647" w:rsidP="00225647">
      <w:pPr>
        <w:pStyle w:val="a3"/>
        <w:widowControl w:val="0"/>
        <w:numPr>
          <w:ilvl w:val="1"/>
          <w:numId w:val="2"/>
        </w:numPr>
        <w:jc w:val="both"/>
        <w:rPr>
          <w:color w:val="000000"/>
          <w:lang w:eastAsia="ru-RU"/>
        </w:rPr>
      </w:pPr>
      <w:r>
        <w:t xml:space="preserve"> </w:t>
      </w:r>
      <w:r w:rsidR="00205781">
        <w:t xml:space="preserve"> Настоящее Положение о правилах приема, перевода, выбытия и отчисления обучающихся разработано</w:t>
      </w:r>
      <w:r>
        <w:t xml:space="preserve"> </w:t>
      </w:r>
      <w:r w:rsidRPr="005B7D54">
        <w:rPr>
          <w:color w:val="000000"/>
          <w:lang w:eastAsia="ru-RU"/>
        </w:rPr>
        <w:t>с целью обеспечения конституционных</w:t>
      </w:r>
      <w:r>
        <w:rPr>
          <w:color w:val="000000"/>
          <w:lang w:eastAsia="ru-RU"/>
        </w:rPr>
        <w:t xml:space="preserve"> </w:t>
      </w:r>
      <w:r w:rsidRPr="005B7D54">
        <w:rPr>
          <w:color w:val="000000"/>
          <w:lang w:eastAsia="ru-RU"/>
        </w:rPr>
        <w:t>прав граждан</w:t>
      </w:r>
      <w:r>
        <w:rPr>
          <w:color w:val="000000"/>
          <w:lang w:eastAsia="ru-RU"/>
        </w:rPr>
        <w:t xml:space="preserve"> </w:t>
      </w:r>
      <w:r w:rsidRPr="005B7D54">
        <w:rPr>
          <w:color w:val="000000"/>
          <w:lang w:eastAsia="ru-RU"/>
        </w:rPr>
        <w:t xml:space="preserve">Российской Федерации на образование, исходя из принципов </w:t>
      </w:r>
      <w:r w:rsidRPr="00FD68F2">
        <w:rPr>
          <w:color w:val="000000"/>
          <w:lang w:eastAsia="ru-RU"/>
        </w:rPr>
        <w:t>общедоступности и бесплатности</w:t>
      </w:r>
      <w:r>
        <w:rPr>
          <w:color w:val="000000"/>
          <w:lang w:eastAsia="ru-RU"/>
        </w:rPr>
        <w:t xml:space="preserve"> </w:t>
      </w:r>
      <w:r w:rsidRPr="00FD68F2">
        <w:rPr>
          <w:color w:val="000000"/>
          <w:lang w:eastAsia="ru-RU"/>
        </w:rPr>
        <w:t>общего образования, реализации государственной политики в сфере образования, защиты интересов ребёнка и удовлетворении потребности семьи в выборе образовательного учреждения.</w:t>
      </w:r>
    </w:p>
    <w:p w:rsidR="00205781" w:rsidRDefault="00225647" w:rsidP="00225647">
      <w:pPr>
        <w:ind w:left="375"/>
      </w:pPr>
      <w:r w:rsidRPr="00FD68F2">
        <w:t>Настоящее Положение разработано в</w:t>
      </w:r>
      <w:r>
        <w:t xml:space="preserve"> </w:t>
      </w:r>
      <w:r w:rsidRPr="00FD68F2">
        <w:t xml:space="preserve">соответствии </w:t>
      </w:r>
      <w:proofErr w:type="gramStart"/>
      <w:r w:rsidRPr="00FD68F2">
        <w:t>с</w:t>
      </w:r>
      <w:proofErr w:type="gramEnd"/>
      <w:r w:rsidR="00ED147F">
        <w:t>:</w:t>
      </w:r>
    </w:p>
    <w:p w:rsidR="00225647" w:rsidRPr="00225647" w:rsidRDefault="00225647" w:rsidP="00225647">
      <w:pPr>
        <w:pStyle w:val="a3"/>
        <w:widowControl w:val="0"/>
        <w:numPr>
          <w:ilvl w:val="0"/>
          <w:numId w:val="6"/>
        </w:numPr>
        <w:jc w:val="both"/>
        <w:rPr>
          <w:color w:val="000000"/>
          <w:lang w:eastAsia="ru-RU"/>
        </w:rPr>
      </w:pPr>
      <w:proofErr w:type="gramStart"/>
      <w:r w:rsidRPr="00FD68F2">
        <w:t xml:space="preserve">Конвенцией о правах ребенка (Принятой 20.11.1989 Резолюцией 44/25 </w:t>
      </w:r>
      <w:r>
        <w:t>.</w:t>
      </w:r>
      <w:proofErr w:type="gramEnd"/>
    </w:p>
    <w:p w:rsidR="00225647" w:rsidRPr="00225647" w:rsidRDefault="00225647" w:rsidP="00225647">
      <w:pPr>
        <w:pStyle w:val="a3"/>
        <w:widowControl w:val="0"/>
        <w:numPr>
          <w:ilvl w:val="0"/>
          <w:numId w:val="6"/>
        </w:numPr>
        <w:jc w:val="both"/>
        <w:rPr>
          <w:color w:val="000000"/>
          <w:lang w:eastAsia="ru-RU"/>
        </w:rPr>
      </w:pPr>
      <w:proofErr w:type="gramStart"/>
      <w:r w:rsidRPr="00FD68F2">
        <w:t>Генеральной Ассамблеей ООН);</w:t>
      </w:r>
      <w:proofErr w:type="gramEnd"/>
    </w:p>
    <w:p w:rsidR="00225647" w:rsidRPr="00225647" w:rsidRDefault="00225647" w:rsidP="00225647">
      <w:pPr>
        <w:pStyle w:val="a3"/>
        <w:widowControl w:val="0"/>
        <w:numPr>
          <w:ilvl w:val="0"/>
          <w:numId w:val="6"/>
        </w:numPr>
        <w:jc w:val="both"/>
        <w:rPr>
          <w:color w:val="000000"/>
          <w:lang w:eastAsia="ru-RU"/>
        </w:rPr>
      </w:pPr>
      <w:r w:rsidRPr="00FD68F2">
        <w:t>Конвенцией о борьбе с дискриминацией в области образования (Принятой</w:t>
      </w:r>
      <w:r>
        <w:t xml:space="preserve"> </w:t>
      </w:r>
      <w:r w:rsidRPr="00FD68F2">
        <w:t xml:space="preserve">в </w:t>
      </w:r>
      <w:proofErr w:type="gramStart"/>
      <w:r w:rsidRPr="00FD68F2">
        <w:t>г</w:t>
      </w:r>
      <w:proofErr w:type="gramEnd"/>
      <w:r w:rsidRPr="00FD68F2">
        <w:t>. Париже 14.12.1960 на 11-ой сессии Генеральной конференции ЮНЕСКО);</w:t>
      </w:r>
    </w:p>
    <w:p w:rsidR="00225647" w:rsidRPr="003A3AE8" w:rsidRDefault="00225647" w:rsidP="003A3AE8">
      <w:pPr>
        <w:pStyle w:val="a3"/>
        <w:widowControl w:val="0"/>
        <w:numPr>
          <w:ilvl w:val="0"/>
          <w:numId w:val="6"/>
        </w:numPr>
        <w:jc w:val="both"/>
        <w:rPr>
          <w:color w:val="000000"/>
          <w:lang w:eastAsia="ru-RU"/>
        </w:rPr>
      </w:pPr>
      <w:r w:rsidRPr="003A3AE8">
        <w:rPr>
          <w:color w:val="000000"/>
        </w:rPr>
        <w:t>Конституцией Российской Федерации</w:t>
      </w:r>
      <w:r w:rsidRPr="00FD68F2">
        <w:t>;</w:t>
      </w:r>
    </w:p>
    <w:p w:rsidR="00225647" w:rsidRPr="00FD68F2" w:rsidRDefault="00225647" w:rsidP="003A3AE8">
      <w:pPr>
        <w:pStyle w:val="a3"/>
        <w:widowControl w:val="0"/>
        <w:numPr>
          <w:ilvl w:val="0"/>
          <w:numId w:val="6"/>
        </w:numPr>
        <w:jc w:val="both"/>
        <w:rPr>
          <w:color w:val="000000"/>
          <w:lang w:eastAsia="ru-RU"/>
        </w:rPr>
      </w:pPr>
      <w:r w:rsidRPr="00FD68F2">
        <w:rPr>
          <w:lang w:eastAsia="ru-RU"/>
        </w:rPr>
        <w:t>Типовым положением об общеобразовательном учреждении</w:t>
      </w:r>
    </w:p>
    <w:p w:rsidR="00225647" w:rsidRDefault="00225647" w:rsidP="00225647">
      <w:pPr>
        <w:ind w:left="735"/>
        <w:rPr>
          <w:lang w:eastAsia="ru-RU"/>
        </w:rPr>
      </w:pPr>
      <w:r w:rsidRPr="00FD68F2">
        <w:rPr>
          <w:lang w:eastAsia="ru-RU"/>
        </w:rPr>
        <w:t>(утв.</w:t>
      </w:r>
      <w:r>
        <w:rPr>
          <w:lang w:eastAsia="ru-RU"/>
        </w:rPr>
        <w:t xml:space="preserve"> </w:t>
      </w:r>
      <w:r w:rsidRPr="00FD68F2">
        <w:rPr>
          <w:lang w:eastAsia="ru-RU"/>
        </w:rPr>
        <w:t>Постановлением</w:t>
      </w:r>
      <w:r>
        <w:rPr>
          <w:lang w:eastAsia="ru-RU"/>
        </w:rPr>
        <w:t xml:space="preserve"> </w:t>
      </w:r>
      <w:r w:rsidRPr="00FD68F2">
        <w:rPr>
          <w:lang w:eastAsia="ru-RU"/>
        </w:rPr>
        <w:t>Правительства РФ от 19 марта 2001 г.</w:t>
      </w:r>
      <w:r>
        <w:rPr>
          <w:lang w:eastAsia="ru-RU"/>
        </w:rPr>
        <w:t>;</w:t>
      </w:r>
    </w:p>
    <w:p w:rsidR="00225647" w:rsidRPr="000F4EEB" w:rsidRDefault="00225647" w:rsidP="003A3AE8">
      <w:pPr>
        <w:pStyle w:val="a3"/>
        <w:widowControl w:val="0"/>
        <w:numPr>
          <w:ilvl w:val="0"/>
          <w:numId w:val="8"/>
        </w:numPr>
        <w:rPr>
          <w:lang w:eastAsia="ru-RU"/>
        </w:rPr>
      </w:pPr>
      <w:r w:rsidRPr="003A3AE8">
        <w:rPr>
          <w:color w:val="000000"/>
        </w:rPr>
        <w:t>Законом Российской  Федерации от 19.02.93 № 4530-1 «О вынужденных переселенцах»</w:t>
      </w:r>
      <w:r w:rsidRPr="00FD68F2">
        <w:t>;</w:t>
      </w:r>
    </w:p>
    <w:p w:rsidR="00225647" w:rsidRDefault="00225647" w:rsidP="003A3AE8">
      <w:pPr>
        <w:pStyle w:val="a3"/>
        <w:widowControl w:val="0"/>
        <w:numPr>
          <w:ilvl w:val="0"/>
          <w:numId w:val="8"/>
        </w:numPr>
        <w:rPr>
          <w:lang w:eastAsia="ru-RU"/>
        </w:rPr>
      </w:pPr>
      <w:r w:rsidRPr="000F4EEB">
        <w:t>Федеральным законом</w:t>
      </w:r>
      <w:r w:rsidRPr="003A3AE8">
        <w:rPr>
          <w:color w:val="000000"/>
        </w:rPr>
        <w:t xml:space="preserve"> от 19.02.93 № 4528-1«О беженцах»</w:t>
      </w:r>
      <w:r>
        <w:t>;</w:t>
      </w:r>
    </w:p>
    <w:p w:rsidR="00225647" w:rsidRDefault="00225647" w:rsidP="003A3AE8">
      <w:pPr>
        <w:pStyle w:val="a3"/>
        <w:widowControl w:val="0"/>
        <w:numPr>
          <w:ilvl w:val="0"/>
          <w:numId w:val="8"/>
        </w:numPr>
        <w:rPr>
          <w:lang w:eastAsia="ru-RU"/>
        </w:rPr>
      </w:pPr>
      <w:r w:rsidRPr="000F4EEB">
        <w:t>Федеральным законом</w:t>
      </w:r>
      <w:r>
        <w:t xml:space="preserve"> </w:t>
      </w:r>
      <w:r w:rsidRPr="003A3AE8">
        <w:rPr>
          <w:color w:val="000000"/>
        </w:rPr>
        <w:t>от 31.05.2002 № 62-ФЗ «О гражданстве Российской Федерации»</w:t>
      </w:r>
      <w:r w:rsidRPr="000F4EEB">
        <w:t>;</w:t>
      </w:r>
    </w:p>
    <w:p w:rsidR="00225647" w:rsidRPr="003A3AE8" w:rsidRDefault="00225647" w:rsidP="003A3AE8">
      <w:pPr>
        <w:pStyle w:val="a3"/>
        <w:widowControl w:val="0"/>
        <w:numPr>
          <w:ilvl w:val="0"/>
          <w:numId w:val="8"/>
        </w:numPr>
        <w:rPr>
          <w:lang w:eastAsia="ru-RU"/>
        </w:rPr>
      </w:pPr>
      <w:r w:rsidRPr="000F4EEB">
        <w:t>Федеральным законом от  27.07.2006 г. N 152-ФЗ «О</w:t>
      </w:r>
      <w:r>
        <w:t xml:space="preserve"> </w:t>
      </w:r>
      <w:r w:rsidRPr="000F4EEB">
        <w:t xml:space="preserve">персональных данных»;      </w:t>
      </w:r>
    </w:p>
    <w:p w:rsidR="00225647" w:rsidRDefault="00225647" w:rsidP="003A3AE8">
      <w:pPr>
        <w:pStyle w:val="a3"/>
        <w:widowControl w:val="0"/>
        <w:numPr>
          <w:ilvl w:val="0"/>
          <w:numId w:val="8"/>
        </w:numPr>
        <w:rPr>
          <w:lang w:eastAsia="ru-RU"/>
        </w:rPr>
      </w:pPr>
      <w:r w:rsidRPr="000F4EEB">
        <w:t>Законом Краснодарского края «Об</w:t>
      </w:r>
      <w:r>
        <w:t xml:space="preserve"> </w:t>
      </w:r>
      <w:r w:rsidRPr="000F4EEB">
        <w:t>образовании»;</w:t>
      </w:r>
    </w:p>
    <w:p w:rsidR="00225647" w:rsidRDefault="00225647" w:rsidP="003A3AE8">
      <w:pPr>
        <w:pStyle w:val="a3"/>
        <w:widowControl w:val="0"/>
        <w:numPr>
          <w:ilvl w:val="0"/>
          <w:numId w:val="8"/>
        </w:numPr>
        <w:rPr>
          <w:lang w:eastAsia="ru-RU"/>
        </w:rPr>
      </w:pPr>
      <w:r>
        <w:t>Уставом МБОУ СОШ № 14</w:t>
      </w:r>
      <w:r w:rsidRPr="000F4EEB">
        <w:t xml:space="preserve">;  </w:t>
      </w:r>
    </w:p>
    <w:p w:rsidR="00205781" w:rsidRDefault="00205781" w:rsidP="003A3AE8">
      <w:pPr>
        <w:pStyle w:val="a3"/>
        <w:numPr>
          <w:ilvl w:val="0"/>
          <w:numId w:val="8"/>
        </w:numPr>
      </w:pPr>
      <w:r>
        <w:t>Федеральным Законом № 273-ФЗ от 29.12.2012 г. «Об образовании в Российской Федерации» в редакции от 1 сентября 2020 г,</w:t>
      </w:r>
    </w:p>
    <w:p w:rsidR="00205781" w:rsidRDefault="00205781" w:rsidP="003A3AE8">
      <w:pPr>
        <w:pStyle w:val="a3"/>
        <w:numPr>
          <w:ilvl w:val="0"/>
          <w:numId w:val="8"/>
        </w:numPr>
      </w:pPr>
      <w:r>
        <w:lastRenderedPageBreak/>
        <w:t xml:space="preserve">Федеральным законом № 115-ФЗ от 25.07.2002г «О правовом положении иностранных граждан в Российской Федерации» с изменениями на 31 июля 2020 года, </w:t>
      </w:r>
    </w:p>
    <w:p w:rsidR="00205781" w:rsidRDefault="00205781" w:rsidP="003A3AE8">
      <w:pPr>
        <w:pStyle w:val="a3"/>
        <w:numPr>
          <w:ilvl w:val="0"/>
          <w:numId w:val="8"/>
        </w:numPr>
      </w:pPr>
      <w:r>
        <w:t xml:space="preserve">Приказом Министерства просвещения РФ от 2 сентября 2020 г. № 458 «Об утверждении Порядка приема на </w:t>
      </w:r>
      <w:proofErr w:type="gramStart"/>
      <w:r>
        <w:t>обучение по</w:t>
      </w:r>
      <w:proofErr w:type="gramEnd"/>
      <w:r>
        <w:t xml:space="preserve"> образовательным программам начального общего, основного общего и среднего общего образования», </w:t>
      </w:r>
    </w:p>
    <w:p w:rsidR="00ED147F" w:rsidRDefault="00205781" w:rsidP="003A3AE8">
      <w:pPr>
        <w:pStyle w:val="a3"/>
        <w:numPr>
          <w:ilvl w:val="0"/>
          <w:numId w:val="8"/>
        </w:numPr>
      </w:pPr>
      <w:proofErr w:type="spellStart"/>
      <w:r>
        <w:t>СанПиНом</w:t>
      </w:r>
      <w:proofErr w:type="spellEnd"/>
      <w:r>
        <w:t xml:space="preserve"> 2.4.2.2821-10 «</w:t>
      </w:r>
      <w:proofErr w:type="spellStart"/>
      <w:r>
        <w:t>Санитарноэпидемиологические</w:t>
      </w:r>
      <w:proofErr w:type="spellEnd"/>
      <w:r>
        <w:t xml:space="preserve"> требования к условиям и организации обучения в общеобразовательных учреждениях» от  29 декабря 2010 года </w:t>
      </w:r>
    </w:p>
    <w:p w:rsidR="00205781" w:rsidRDefault="00205781" w:rsidP="00ED147F">
      <w:pPr>
        <w:pStyle w:val="a3"/>
      </w:pPr>
      <w:r>
        <w:t>N 189 (с изменениями на 22 мая 2019 года),</w:t>
      </w:r>
    </w:p>
    <w:p w:rsidR="00225647" w:rsidRDefault="00205781" w:rsidP="003A3AE8">
      <w:pPr>
        <w:pStyle w:val="a3"/>
        <w:numPr>
          <w:ilvl w:val="0"/>
          <w:numId w:val="8"/>
        </w:numPr>
      </w:pPr>
      <w:r>
        <w:t>нормативными актами о закреплении территорий с целью учета детей, подлежащих обучению в общеобразовательных организациях,</w:t>
      </w:r>
    </w:p>
    <w:p w:rsidR="00225647" w:rsidRDefault="00225647" w:rsidP="003A3AE8">
      <w:pPr>
        <w:pStyle w:val="a3"/>
      </w:pPr>
    </w:p>
    <w:p w:rsidR="003A3AE8" w:rsidRDefault="00205781" w:rsidP="00225647">
      <w:r>
        <w:t xml:space="preserve"> 1.2. Данное Положение о правилах приема, перевода, выбытия и отчисления обучающихся регламентирует порядок и правила приема граждан на обучение в организацию, осуществляющую образовательную деятельность, по образовательным программам начального общего, основного общего и среднего общего образования, а также перевода, выбытия и отчисления обучающихся из организации. </w:t>
      </w:r>
      <w:r w:rsidR="003A3AE8">
        <w:t xml:space="preserve"> </w:t>
      </w:r>
      <w:r>
        <w:t xml:space="preserve"> </w:t>
      </w:r>
      <w:r w:rsidR="003A3AE8">
        <w:t xml:space="preserve"> </w:t>
      </w:r>
    </w:p>
    <w:p w:rsidR="003A3AE8" w:rsidRDefault="00205781" w:rsidP="00225647">
      <w:r>
        <w:t>1.3. Настоящие Правила разработаны с целью соблюдения законодательства Российской Федерации в области образования в части приема граждан в организацию, осуществляющую образовательную деятельность, и обеспечения их права на получение общего образования, а также выбытия, перевода и отчисления.</w:t>
      </w:r>
    </w:p>
    <w:p w:rsidR="003A3AE8" w:rsidRDefault="00205781" w:rsidP="00225647">
      <w:r>
        <w:t xml:space="preserve"> 1.4. </w:t>
      </w:r>
      <w:proofErr w:type="gramStart"/>
      <w:r>
        <w:t xml:space="preserve">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Федеральным законом «Об образовании в Российской Федерации» предоставлены особые права (преимущества) при приеме на обучение (Часть 1 статьи 55 Федерального закона от 29 декабря 2012 г. № 273-ФЗ "Об образовании в Российской Федерации"). </w:t>
      </w:r>
      <w:proofErr w:type="gramEnd"/>
    </w:p>
    <w:p w:rsidR="003A3AE8" w:rsidRDefault="00205781" w:rsidP="00225647">
      <w:r>
        <w:t xml:space="preserve">1.5. Прием на </w:t>
      </w:r>
      <w:proofErr w:type="gramStart"/>
      <w:r>
        <w:t>обучение</w:t>
      </w:r>
      <w:proofErr w:type="gramEnd"/>
      <w:r>
        <w:t xml:space="preserve"> по основным общеобразовательным программам за счет бюджетных ассигнований федерального бюджета, бюджетов субъектов Российской Федерации и местных бюджетов проводится на общедоступной основе. </w:t>
      </w:r>
      <w:r w:rsidR="003A3AE8">
        <w:t xml:space="preserve"> </w:t>
      </w:r>
    </w:p>
    <w:p w:rsidR="00ED147F" w:rsidRDefault="00ED147F" w:rsidP="00225647"/>
    <w:p w:rsidR="003A3AE8" w:rsidRDefault="00205781" w:rsidP="003A3AE8">
      <w:pPr>
        <w:jc w:val="center"/>
        <w:rPr>
          <w:b/>
        </w:rPr>
      </w:pPr>
      <w:r w:rsidRPr="003A3AE8">
        <w:rPr>
          <w:b/>
        </w:rPr>
        <w:t xml:space="preserve">2. Правила приема </w:t>
      </w:r>
      <w:proofErr w:type="gramStart"/>
      <w:r w:rsidRPr="003A3AE8">
        <w:rPr>
          <w:b/>
        </w:rPr>
        <w:t>обучающихся</w:t>
      </w:r>
      <w:proofErr w:type="gramEnd"/>
    </w:p>
    <w:p w:rsidR="00ED147F" w:rsidRPr="003A3AE8" w:rsidRDefault="00ED147F" w:rsidP="003A3AE8">
      <w:pPr>
        <w:jc w:val="center"/>
        <w:rPr>
          <w:b/>
        </w:rPr>
      </w:pPr>
    </w:p>
    <w:p w:rsidR="003A3AE8" w:rsidRDefault="00205781" w:rsidP="00225647">
      <w:r>
        <w:t xml:space="preserve">2.1. Правила приема на ступени начального общего, основного общего, среднего общего образования должны обеспечить прием всех граждан, которые проживают на территории, закрепленной органами местного самоуправления за школой и имеющих право на получение общего образования соответствующего уровня. Закрепление муниципальных </w:t>
      </w:r>
      <w:r>
        <w:lastRenderedPageBreak/>
        <w:t xml:space="preserve">образовательных организаций за конкретными территориями муниципального района, </w:t>
      </w:r>
      <w:r w:rsidR="00B71D5D">
        <w:t xml:space="preserve"> </w:t>
      </w:r>
      <w:r>
        <w:t xml:space="preserve"> осуществляется органами местного самоуправления муниципальн</w:t>
      </w:r>
      <w:r w:rsidR="00B71D5D">
        <w:t>ого</w:t>
      </w:r>
      <w:r>
        <w:t xml:space="preserve"> район</w:t>
      </w:r>
      <w:r w:rsidR="00B71D5D">
        <w:t>а</w:t>
      </w:r>
      <w:r>
        <w:t xml:space="preserve"> по решению вопросов местного значения в сфере образования</w:t>
      </w:r>
      <w:r w:rsidR="00B71D5D">
        <w:t>.</w:t>
      </w:r>
    </w:p>
    <w:p w:rsidR="003A3AE8" w:rsidRDefault="00205781" w:rsidP="00225647">
      <w:r>
        <w:t>2.2. Прием иностранных граждан и лиц без гражданства, в том числе соотечественников, проживающих за рубежом, в общеобразовательн</w:t>
      </w:r>
      <w:r w:rsidR="00B71D5D">
        <w:t xml:space="preserve">ую </w:t>
      </w:r>
      <w:r>
        <w:t>организаци</w:t>
      </w:r>
      <w:r w:rsidR="00B71D5D">
        <w:t>ю</w:t>
      </w:r>
      <w:r>
        <w:t xml:space="preserve"> на </w:t>
      </w:r>
      <w:proofErr w:type="gramStart"/>
      <w:r>
        <w:t>обучение</w:t>
      </w:r>
      <w:proofErr w:type="gramEnd"/>
      <w:r>
        <w:t xml:space="preserve"> по основным общеобразовательным программам за счет бюджетных ассигнований федерального бюджета, бюджетов субъектов Российской Федерации и местных </w:t>
      </w:r>
      <w:r w:rsidR="00E0749F">
        <w:t>бюджетов</w:t>
      </w:r>
      <w:r w:rsidR="003A3AE8">
        <w:t xml:space="preserve"> </w:t>
      </w:r>
      <w:r>
        <w:t xml:space="preserve"> осуществляется в соответствии с международными договорами Российской Федерации, Федеральным законом и настоящим Порядком.</w:t>
      </w:r>
    </w:p>
    <w:p w:rsidR="00E0749F" w:rsidRDefault="00205781" w:rsidP="00225647">
      <w:r>
        <w:t xml:space="preserve"> 2.3. В приеме в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статьи 67 и статьей 88 Федерального закона. </w:t>
      </w:r>
      <w:proofErr w:type="gramStart"/>
      <w:r>
        <w:t>В случае отсутствия мест в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(Часть 4 статьи 67 Федерального закона от 29 декабря 2012 г. № 273-ФЗ "Об образовании в</w:t>
      </w:r>
      <w:proofErr w:type="gramEnd"/>
      <w:r>
        <w:t xml:space="preserve"> </w:t>
      </w:r>
      <w:proofErr w:type="gramStart"/>
      <w:r>
        <w:t>Российской Федерации").</w:t>
      </w:r>
      <w:proofErr w:type="gramEnd"/>
    </w:p>
    <w:p w:rsidR="00E0749F" w:rsidRDefault="00205781" w:rsidP="00225647">
      <w:r>
        <w:t xml:space="preserve"> 2.4. Муниципальные </w:t>
      </w:r>
      <w:r w:rsidR="00B71D5D">
        <w:t xml:space="preserve">бюджетное </w:t>
      </w:r>
      <w:r>
        <w:t>образовательн</w:t>
      </w:r>
      <w:r w:rsidR="00B71D5D">
        <w:t>ое учреждение средняя общеобразовательная школа №14</w:t>
      </w:r>
      <w:r>
        <w:t xml:space="preserve"> размеща</w:t>
      </w:r>
      <w:r w:rsidR="00B71D5D">
        <w:t>е</w:t>
      </w:r>
      <w:r>
        <w:t xml:space="preserve">т на своих информационных стендах и официальном сайте в информационно-телекоммуникационной сети </w:t>
      </w:r>
      <w:proofErr w:type="gramStart"/>
      <w:r>
        <w:t>Интернет</w:t>
      </w:r>
      <w:proofErr w:type="gramEnd"/>
      <w:r>
        <w:t xml:space="preserve"> издаваемый не позднее 15 марта текущего года соответственно распорядительный акт органа местного самоуправления муниципального района </w:t>
      </w:r>
      <w:r w:rsidR="00B71D5D">
        <w:t xml:space="preserve"> </w:t>
      </w:r>
      <w:r>
        <w:t xml:space="preserve"> по решению вопросов местного значения в сфере образования или распорядительный акт органа исполнительной власти субъекта Российской Федерации, осуществляющего государственное управление в сфере образования, о закреплении образовательных организаций за соответственно конкретными территориями муниципального района (городского округа) или субъекта Российской Федерации в течение 10 календарных дней с момента его издания.</w:t>
      </w:r>
    </w:p>
    <w:p w:rsidR="00E0749F" w:rsidRDefault="00205781" w:rsidP="00B71D5D">
      <w:r>
        <w:t xml:space="preserve"> 2.5. </w:t>
      </w:r>
      <w:proofErr w:type="gramStart"/>
      <w:r>
        <w:t>В первоочередном порядке предоставляются места</w:t>
      </w:r>
      <w:r w:rsidR="00B71D5D">
        <w:t xml:space="preserve"> в</w:t>
      </w:r>
      <w:r>
        <w:t xml:space="preserve"> </w:t>
      </w:r>
      <w:r w:rsidR="00B71D5D">
        <w:t xml:space="preserve">муниципальном бюджетном образовательном учреждении средней общеобразовательной  школе №14 </w:t>
      </w:r>
      <w:r>
        <w:t xml:space="preserve">детям, указанным в абзаце втором части 6 статьи 19 Федерального закона от 27 мая 1998 г. № 76-ФЗ "О статусе военнослужащих", по месту жительства их семей (Собрание законодательства Российской Федерации, 1998, № 22, ст. 2331; 2013, № 27, ст. 3477); </w:t>
      </w:r>
      <w:r w:rsidR="00E0749F">
        <w:t xml:space="preserve"> </w:t>
      </w:r>
      <w:proofErr w:type="gramEnd"/>
    </w:p>
    <w:p w:rsidR="00E0749F" w:rsidRDefault="00205781" w:rsidP="00E0749F">
      <w:pPr>
        <w:pStyle w:val="a3"/>
        <w:numPr>
          <w:ilvl w:val="0"/>
          <w:numId w:val="10"/>
        </w:numPr>
      </w:pPr>
      <w:r>
        <w:t xml:space="preserve">детям, указанным в части 14 статьи 3 Федерального закона от 30 декабря 2012 г. № 283-ФЗ "О социальных гарантиях сотрудникам </w:t>
      </w:r>
      <w:r>
        <w:lastRenderedPageBreak/>
        <w:t xml:space="preserve">некоторых федеральных органов исполнительной власти и внесении изменений в законодательные акты Российской Федерации". </w:t>
      </w:r>
    </w:p>
    <w:p w:rsidR="00E0749F" w:rsidRDefault="00E0749F" w:rsidP="00E0749F">
      <w:pPr>
        <w:pStyle w:val="a3"/>
        <w:numPr>
          <w:ilvl w:val="0"/>
          <w:numId w:val="10"/>
        </w:numPr>
      </w:pPr>
      <w:r>
        <w:t>детям сотрудников органов внутренних дел, не являющихся сотрудниками полиции (Часть 2 статьи 56 Федерального закона от 7 февраля 2011 г. № 3- ФЗ "О полиции");</w:t>
      </w:r>
    </w:p>
    <w:p w:rsidR="00E0749F" w:rsidRDefault="00205781" w:rsidP="00E0749F">
      <w:r>
        <w:t xml:space="preserve">2.6. </w:t>
      </w:r>
      <w:proofErr w:type="gramStart"/>
      <w:r>
        <w:t>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 в которых обучаются их братья и (или) сестры (Часть 3.1 статьи 67 Федерального закона от 29 декабря 2012 г. № 273-ФЗ "Об образ</w:t>
      </w:r>
      <w:r w:rsidR="00E0749F">
        <w:t>овании в Российской Федерации).</w:t>
      </w:r>
      <w:proofErr w:type="gramEnd"/>
    </w:p>
    <w:p w:rsidR="00E0749F" w:rsidRDefault="00205781" w:rsidP="00E0749F">
      <w:r>
        <w:t xml:space="preserve">2.7. Дети, указанные в части 6 статьи 86 Федерального закона (Собрание законодательства Российской Федерации, 2012, № 53, ст. 7598; </w:t>
      </w:r>
      <w:proofErr w:type="gramStart"/>
      <w:r>
        <w:t xml:space="preserve">2016, № 27, ст. 4160), пользуются преимущественным правом приема в общеобразовательные организации со специальными наименованиями "кадетская школа", "кадетский (морской кадетский) корпус" и "казачий кадетский корпус", которые реализуют образовательные программы основного общего и среднего общего образования, интегрированные с дополнительными </w:t>
      </w:r>
      <w:proofErr w:type="spellStart"/>
      <w:r>
        <w:t>общеразвивающими</w:t>
      </w:r>
      <w:proofErr w:type="spellEnd"/>
      <w:r>
        <w:t xml:space="preserve">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 (Части 2</w:t>
      </w:r>
      <w:proofErr w:type="gramEnd"/>
      <w:r>
        <w:t xml:space="preserve"> и 4 статьи 86 Федерального закона от 29 декабря 2012 г. № 273-ФЗ "Об образовании в Российской Федерации").</w:t>
      </w:r>
    </w:p>
    <w:p w:rsidR="00E0749F" w:rsidRDefault="00205781" w:rsidP="00E0749F">
      <w:r>
        <w:t xml:space="preserve"> 2.8. Дети с ограниченными возможностями здоровья принимаются на </w:t>
      </w:r>
      <w:proofErr w:type="gramStart"/>
      <w:r>
        <w:t>обучение</w:t>
      </w:r>
      <w:proofErr w:type="gramEnd"/>
      <w:r>
        <w:t xml:space="preserve"> по адаптированной образовательной программе начального общего, основного общего и среднего общего образования только с согласия их родителей (законных представителей) и на основании рекомендаций </w:t>
      </w:r>
      <w:proofErr w:type="spellStart"/>
      <w:r>
        <w:t>психолого-медико-педагогической</w:t>
      </w:r>
      <w:proofErr w:type="spellEnd"/>
      <w:r>
        <w:t xml:space="preserve"> комиссии (Часть 3 статьи 55 Федерального закона от 29 декабря 2012 г. № 273-ФЗ "Об образовании в Российской Федерации").</w:t>
      </w:r>
    </w:p>
    <w:p w:rsidR="00E0749F" w:rsidRDefault="00205781" w:rsidP="00E0749F">
      <w:r>
        <w:t xml:space="preserve"> 2.9. Поступающие с ограниченными возможностями здоровья, достигшие возраста восемнадцати лет, принимаются на </w:t>
      </w:r>
      <w:proofErr w:type="gramStart"/>
      <w:r>
        <w:t>обучение</w:t>
      </w:r>
      <w:proofErr w:type="gramEnd"/>
      <w:r>
        <w:t xml:space="preserve"> по адаптированной образовательной программе только с согласия самих поступающих. </w:t>
      </w:r>
    </w:p>
    <w:p w:rsidR="00E0749F" w:rsidRDefault="00205781" w:rsidP="00E0749F">
      <w:r>
        <w:t xml:space="preserve">2.10. Прием в общеобразовательную организацию осуществляется в течение всего учебного года при наличии свободных мест. </w:t>
      </w:r>
    </w:p>
    <w:p w:rsidR="00E0749F" w:rsidRDefault="00205781" w:rsidP="00E0749F">
      <w:r>
        <w:t xml:space="preserve">2.11. </w:t>
      </w:r>
      <w:proofErr w:type="gramStart"/>
      <w:r>
        <w:t xml:space="preserve">Организация индивидуального отбора при приеме в </w:t>
      </w:r>
      <w:r w:rsidR="007A59FA">
        <w:t xml:space="preserve">муниципальное  бюджетное образовательное учреждение среднюю общеобразовательную школа №14 </w:t>
      </w:r>
      <w:r>
        <w:t xml:space="preserve">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w:t>
      </w:r>
      <w:r>
        <w:lastRenderedPageBreak/>
        <w:t>случаях и в порядке, которые предусмотрены законодательством субъекта Российской Федерации (Часть 5 статьи 67 Федерального закона от 29 декабря 2012 г. № 273-ФЗ "Об образовании в Российской</w:t>
      </w:r>
      <w:proofErr w:type="gramEnd"/>
      <w:r>
        <w:t xml:space="preserve"> </w:t>
      </w:r>
      <w:proofErr w:type="gramStart"/>
      <w:r>
        <w:t xml:space="preserve">Федерации"). </w:t>
      </w:r>
      <w:proofErr w:type="gramEnd"/>
    </w:p>
    <w:p w:rsidR="00E0749F" w:rsidRDefault="00205781" w:rsidP="00E0749F">
      <w:r>
        <w:t xml:space="preserve">2.12. </w:t>
      </w:r>
      <w:proofErr w:type="gramStart"/>
      <w:r>
        <w:t>Организация конкурса или индивидуального отбора при приеме граждан для получения общего образования в образовательн</w:t>
      </w:r>
      <w:r w:rsidR="007A59FA">
        <w:t xml:space="preserve">ой </w:t>
      </w:r>
      <w:r>
        <w:t>организаци</w:t>
      </w:r>
      <w:r w:rsidR="007A59FA">
        <w:t>и</w:t>
      </w:r>
      <w:r>
        <w:t>, реализующ</w:t>
      </w:r>
      <w:r w:rsidR="007A59FA">
        <w:t xml:space="preserve">ей </w:t>
      </w:r>
      <w:r>
        <w:t xml:space="preserve">образовательные программы основного общего и среднего общего образования, интегрированные с дополнительными </w:t>
      </w:r>
      <w:proofErr w:type="spellStart"/>
      <w:r>
        <w:t>предпрофессиональными</w:t>
      </w:r>
      <w:proofErr w:type="spellEnd"/>
      <w:r>
        <w:t xml:space="preserve">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w:t>
      </w:r>
      <w:proofErr w:type="gramEnd"/>
      <w:r>
        <w:t xml:space="preserve"> к занятию отдельным видом искусства или спорта, а также при отсутствии противопоказаний к занятию соответствующим видом спорта (Часть 6 статьи 67 Федерального закона от 29 декабря 2012 г. № 273-ФЗ "Об образовании в Российской Федерации").</w:t>
      </w:r>
    </w:p>
    <w:p w:rsidR="00E0749F" w:rsidRDefault="00205781" w:rsidP="00E0749F">
      <w:r>
        <w:t xml:space="preserve"> 2.13. Прием детей на все ступени общего образования осуществляется по личному заявлению родителя (законного представителя)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 </w:t>
      </w:r>
    </w:p>
    <w:p w:rsidR="007A59FA" w:rsidRDefault="00205781" w:rsidP="00E0749F">
      <w:r>
        <w:t>2.14. Заявление о приеме на обучение и документы для приема на обучение подаются одним из следующих способов:</w:t>
      </w:r>
    </w:p>
    <w:p w:rsidR="007A59FA" w:rsidRDefault="00205781" w:rsidP="007A59FA">
      <w:pPr>
        <w:pStyle w:val="a3"/>
        <w:numPr>
          <w:ilvl w:val="0"/>
          <w:numId w:val="27"/>
        </w:numPr>
      </w:pPr>
      <w:r>
        <w:t xml:space="preserve">лично в общеобразовательную организацию; </w:t>
      </w:r>
    </w:p>
    <w:p w:rsidR="007A59FA" w:rsidRDefault="00205781" w:rsidP="007A59FA">
      <w:pPr>
        <w:pStyle w:val="a3"/>
        <w:numPr>
          <w:ilvl w:val="0"/>
          <w:numId w:val="27"/>
        </w:numPr>
      </w:pPr>
      <w:r>
        <w:t>через операторов почтовой связи общего пользования заказным письмом с уведомлением о вручении;</w:t>
      </w:r>
    </w:p>
    <w:p w:rsidR="007A59FA" w:rsidRDefault="00205781" w:rsidP="007A59FA">
      <w:pPr>
        <w:pStyle w:val="a3"/>
        <w:numPr>
          <w:ilvl w:val="0"/>
          <w:numId w:val="27"/>
        </w:numPr>
      </w:pPr>
      <w:proofErr w:type="gramStart"/>
      <w:r>
        <w:t>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 общеобразовательной организации или электронной информационной системы общеобразовательной организации,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w:t>
      </w:r>
      <w:proofErr w:type="gramEnd"/>
    </w:p>
    <w:p w:rsidR="00E0749F" w:rsidRDefault="00205781" w:rsidP="007A59FA">
      <w:pPr>
        <w:pStyle w:val="a3"/>
        <w:numPr>
          <w:ilvl w:val="0"/>
          <w:numId w:val="27"/>
        </w:numPr>
      </w:pPr>
      <w:r>
        <w:t>с использованием функционала (сервисов) региональных порталов государственных и муниципальных услуг, являющихся государственными информационными системами субъектов Российской Федерации, созданными органами государственной власти субъектов Российской Федерации (при наличии).</w:t>
      </w:r>
    </w:p>
    <w:p w:rsidR="00E0749F" w:rsidRDefault="00205781" w:rsidP="00E0749F">
      <w:r>
        <w:t xml:space="preserve"> 2.15. Общеобразовательная организация осуществляет проверку достоверности сведений, указанных в заявлении о приеме на обучение, и </w:t>
      </w:r>
      <w:r>
        <w:lastRenderedPageBreak/>
        <w:t>соответствия действительности поданных электронных образов документов. При проведении указанной проверки общеобразовательная организация вправе обращаться к соответствующим государственным информационным системам, в государственные (муниципальные) органы и организации.</w:t>
      </w:r>
    </w:p>
    <w:p w:rsidR="00E0749F" w:rsidRDefault="00205781" w:rsidP="00E0749F">
      <w:r>
        <w:t xml:space="preserve"> 2.16. В заявлении родителями (законными представителями) ребенка указываются следующие сведения:</w:t>
      </w:r>
    </w:p>
    <w:p w:rsidR="00E0749F" w:rsidRDefault="00205781" w:rsidP="00E0749F">
      <w:pPr>
        <w:pStyle w:val="a3"/>
        <w:numPr>
          <w:ilvl w:val="0"/>
          <w:numId w:val="11"/>
        </w:numPr>
      </w:pPr>
      <w:r>
        <w:t xml:space="preserve">фамилия, имя, отчество (при наличии) ребенка или поступающего; </w:t>
      </w:r>
    </w:p>
    <w:p w:rsidR="00E0749F" w:rsidRDefault="00205781" w:rsidP="00E0749F">
      <w:pPr>
        <w:pStyle w:val="a3"/>
        <w:numPr>
          <w:ilvl w:val="0"/>
          <w:numId w:val="11"/>
        </w:numPr>
      </w:pPr>
      <w:r>
        <w:t>дата рождения ребенка или поступающего;</w:t>
      </w:r>
    </w:p>
    <w:p w:rsidR="00E0749F" w:rsidRDefault="00205781" w:rsidP="00E0749F">
      <w:pPr>
        <w:pStyle w:val="a3"/>
        <w:numPr>
          <w:ilvl w:val="0"/>
          <w:numId w:val="11"/>
        </w:numPr>
      </w:pPr>
      <w:r>
        <w:t xml:space="preserve"> адрес места жительства и (или) адрес места пребывания ребенка или поступающего; </w:t>
      </w:r>
    </w:p>
    <w:p w:rsidR="00E0749F" w:rsidRDefault="00205781" w:rsidP="00E0749F">
      <w:pPr>
        <w:pStyle w:val="a3"/>
        <w:numPr>
          <w:ilvl w:val="0"/>
          <w:numId w:val="11"/>
        </w:numPr>
      </w:pPr>
      <w:r>
        <w:t>фамилия, имя, отчество (при наличии) родител</w:t>
      </w:r>
      <w:proofErr w:type="gramStart"/>
      <w:r>
        <w:t>я(</w:t>
      </w:r>
      <w:proofErr w:type="gramEnd"/>
      <w:r>
        <w:t>ей) (законного(</w:t>
      </w:r>
      <w:proofErr w:type="spellStart"/>
      <w:r>
        <w:t>ых</w:t>
      </w:r>
      <w:proofErr w:type="spellEnd"/>
      <w:r>
        <w:t>) представителя(ей) ребенка;</w:t>
      </w:r>
    </w:p>
    <w:p w:rsidR="00E0749F" w:rsidRDefault="00205781" w:rsidP="00E0749F">
      <w:pPr>
        <w:pStyle w:val="a3"/>
        <w:numPr>
          <w:ilvl w:val="0"/>
          <w:numId w:val="11"/>
        </w:numPr>
      </w:pPr>
      <w:r>
        <w:t>адрес места жительства и (или) адрес места пребывания родител</w:t>
      </w:r>
      <w:proofErr w:type="gramStart"/>
      <w:r>
        <w:t>я(</w:t>
      </w:r>
      <w:proofErr w:type="gramEnd"/>
      <w:r>
        <w:t>ей) (законного(</w:t>
      </w:r>
      <w:proofErr w:type="spellStart"/>
      <w:r>
        <w:t>ых</w:t>
      </w:r>
      <w:proofErr w:type="spellEnd"/>
      <w:r>
        <w:t>) представителя(ей) ребенка;</w:t>
      </w:r>
    </w:p>
    <w:p w:rsidR="00E0749F" w:rsidRDefault="00205781" w:rsidP="00E0749F">
      <w:pPr>
        <w:pStyle w:val="a3"/>
        <w:numPr>
          <w:ilvl w:val="0"/>
          <w:numId w:val="11"/>
        </w:numPr>
      </w:pPr>
      <w:r>
        <w:t xml:space="preserve"> адре</w:t>
      </w:r>
      <w:proofErr w:type="gramStart"/>
      <w:r>
        <w:t>с(</w:t>
      </w:r>
      <w:proofErr w:type="gramEnd"/>
      <w:r>
        <w:t>а) электронной почты, номер(а) телефона(</w:t>
      </w:r>
      <w:proofErr w:type="spellStart"/>
      <w:r>
        <w:t>ов</w:t>
      </w:r>
      <w:proofErr w:type="spellEnd"/>
      <w:r>
        <w:t>) (при наличии) родителя(ей) (законного(</w:t>
      </w:r>
      <w:proofErr w:type="spellStart"/>
      <w:r>
        <w:t>ых</w:t>
      </w:r>
      <w:proofErr w:type="spellEnd"/>
      <w:r>
        <w:t xml:space="preserve">) представителя(ей) ребенка или поступающего; </w:t>
      </w:r>
    </w:p>
    <w:p w:rsidR="00E0749F" w:rsidRDefault="00205781" w:rsidP="00E0749F">
      <w:pPr>
        <w:pStyle w:val="a3"/>
        <w:numPr>
          <w:ilvl w:val="0"/>
          <w:numId w:val="11"/>
        </w:numPr>
      </w:pPr>
      <w:r>
        <w:t xml:space="preserve">о наличии права внеочередного, первоочередного или преимущественного приема; </w:t>
      </w:r>
    </w:p>
    <w:p w:rsidR="00E0749F" w:rsidRDefault="00205781" w:rsidP="00E0749F">
      <w:pPr>
        <w:pStyle w:val="a3"/>
        <w:numPr>
          <w:ilvl w:val="0"/>
          <w:numId w:val="11"/>
        </w:numPr>
      </w:pPr>
      <w:r>
        <w:t xml:space="preserve">о потребности ребенка или поступающего в </w:t>
      </w:r>
      <w:proofErr w:type="gramStart"/>
      <w:r>
        <w:t>обучении</w:t>
      </w:r>
      <w:proofErr w:type="gramEnd"/>
      <w:r>
        <w:t xml:space="preserve">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w:t>
      </w:r>
      <w:proofErr w:type="spellStart"/>
      <w:r>
        <w:t>психологомедико-педагогической</w:t>
      </w:r>
      <w:proofErr w:type="spellEnd"/>
      <w:r>
        <w:t xml:space="preserve"> комиссии (при наличии) или инвалида (ребенка-инвалида) в соответствии с индивидуальной программой реабилитации; </w:t>
      </w:r>
    </w:p>
    <w:p w:rsidR="00E0749F" w:rsidRDefault="00205781" w:rsidP="00E0749F">
      <w:pPr>
        <w:pStyle w:val="a3"/>
        <w:numPr>
          <w:ilvl w:val="0"/>
          <w:numId w:val="11"/>
        </w:numPr>
      </w:pPr>
      <w:r>
        <w:t>согласие родител</w:t>
      </w:r>
      <w:proofErr w:type="gramStart"/>
      <w:r>
        <w:t>я(</w:t>
      </w:r>
      <w:proofErr w:type="gramEnd"/>
      <w:r>
        <w:t>ей) (законного(</w:t>
      </w:r>
      <w:proofErr w:type="spellStart"/>
      <w:r>
        <w:t>ых</w:t>
      </w:r>
      <w:proofErr w:type="spellEnd"/>
      <w:r>
        <w:t>) представителя(ей) ребенка на обучение ребенка по адаптированной образовательной программе (в случае необходимости обучения ребенка по адаптированной образовательной программе);</w:t>
      </w:r>
    </w:p>
    <w:p w:rsidR="00E0749F" w:rsidRDefault="00205781" w:rsidP="00E0749F">
      <w:pPr>
        <w:pStyle w:val="a3"/>
        <w:numPr>
          <w:ilvl w:val="0"/>
          <w:numId w:val="11"/>
        </w:numPr>
      </w:pPr>
      <w:r>
        <w:t xml:space="preserve"> согласие поступающего, достигшего возраста восемнадцати лет, на </w:t>
      </w:r>
      <w:proofErr w:type="gramStart"/>
      <w:r>
        <w:t>обучение</w:t>
      </w:r>
      <w:proofErr w:type="gramEnd"/>
      <w:r>
        <w:t xml:space="preserve"> по адаптированной образовательной программе (в случае необходимости обучения указанного поступающего по адаптированной образовательной программе);</w:t>
      </w:r>
    </w:p>
    <w:p w:rsidR="00E0749F" w:rsidRDefault="00205781" w:rsidP="00E0749F">
      <w:pPr>
        <w:pStyle w:val="a3"/>
        <w:numPr>
          <w:ilvl w:val="0"/>
          <w:numId w:val="11"/>
        </w:numPr>
      </w:pPr>
      <w:r>
        <w:t xml:space="preserve"> язык образования (в случае получения образования на родном языке из числа языков народов Российской Федерации или на иностранном языке);</w:t>
      </w:r>
    </w:p>
    <w:p w:rsidR="00E0749F" w:rsidRDefault="00205781" w:rsidP="00E0749F">
      <w:pPr>
        <w:pStyle w:val="a3"/>
        <w:numPr>
          <w:ilvl w:val="0"/>
          <w:numId w:val="11"/>
        </w:numPr>
      </w:pPr>
      <w:r>
        <w:t xml:space="preserve"> родной язык из числа языков народов Российской Федерации (в случае реализации права на изучение родного языка из числа языков народов Российской Федерации, в том числе русского языка как родного языка); </w:t>
      </w:r>
    </w:p>
    <w:p w:rsidR="00E0749F" w:rsidRDefault="00205781" w:rsidP="00E0749F">
      <w:pPr>
        <w:pStyle w:val="a3"/>
        <w:numPr>
          <w:ilvl w:val="0"/>
          <w:numId w:val="11"/>
        </w:numPr>
      </w:pPr>
      <w:r>
        <w:lastRenderedPageBreak/>
        <w:t>государственный язык республики Российской Федерации (в случае предоставления общеобразовательной организацией возможности изучения государственного языка республики Российской Федерации);</w:t>
      </w:r>
    </w:p>
    <w:p w:rsidR="00E0749F" w:rsidRDefault="00205781" w:rsidP="00E0749F">
      <w:pPr>
        <w:pStyle w:val="a3"/>
        <w:numPr>
          <w:ilvl w:val="0"/>
          <w:numId w:val="11"/>
        </w:numPr>
      </w:pPr>
      <w:r>
        <w:t xml:space="preserve"> факт ознакомления родител</w:t>
      </w:r>
      <w:proofErr w:type="gramStart"/>
      <w:r>
        <w:t>я(</w:t>
      </w:r>
      <w:proofErr w:type="gramEnd"/>
      <w:r>
        <w:t>ей) (законного(</w:t>
      </w:r>
      <w:proofErr w:type="spellStart"/>
      <w:r>
        <w:t>ых</w:t>
      </w:r>
      <w:proofErr w:type="spellEnd"/>
      <w:r>
        <w:t>) представителя(ей) ребенка или поступающего с уставом, с лицензией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(Часть 2 статьи 55 Федерального закона от 29 декабря 2012 г. № 273-ФЗ "Об образовании в Российской Федерации");</w:t>
      </w:r>
    </w:p>
    <w:p w:rsidR="00E0749F" w:rsidRDefault="00205781" w:rsidP="00E0749F">
      <w:pPr>
        <w:pStyle w:val="a3"/>
        <w:numPr>
          <w:ilvl w:val="0"/>
          <w:numId w:val="11"/>
        </w:numPr>
      </w:pPr>
      <w:r>
        <w:t xml:space="preserve"> согласие родител</w:t>
      </w:r>
      <w:proofErr w:type="gramStart"/>
      <w:r>
        <w:t>я(</w:t>
      </w:r>
      <w:proofErr w:type="gramEnd"/>
      <w:r>
        <w:t>ей) (законного(</w:t>
      </w:r>
      <w:proofErr w:type="spellStart"/>
      <w:r>
        <w:t>ых</w:t>
      </w:r>
      <w:proofErr w:type="spellEnd"/>
      <w:r>
        <w:t>) представителя(ей) ребенка или поступающего на обработку персональных данных (Часть 1 статьи 6 Федерального закона от 27 июля 2006 г. № 152-ФЗ "О персональных данных").</w:t>
      </w:r>
    </w:p>
    <w:p w:rsidR="005F3965" w:rsidRDefault="00205781" w:rsidP="00E0749F">
      <w:r>
        <w:t xml:space="preserve"> Образец заявления о приеме на обучение размещается общеобразовательной организацией на своем информационном стенде и официальном сайте в сети Интернет.</w:t>
      </w:r>
    </w:p>
    <w:p w:rsidR="005F3965" w:rsidRDefault="00205781" w:rsidP="00E0749F">
      <w:r>
        <w:t xml:space="preserve"> 2.17. К заявлению о приеме в организацию, осуществляющую образовательную деятельность, родители (законные представители) детей представляют следующие документы:</w:t>
      </w:r>
    </w:p>
    <w:p w:rsidR="005F3965" w:rsidRDefault="00205781" w:rsidP="005F3965">
      <w:pPr>
        <w:pStyle w:val="a3"/>
        <w:numPr>
          <w:ilvl w:val="0"/>
          <w:numId w:val="12"/>
        </w:numPr>
      </w:pPr>
      <w:r>
        <w:t xml:space="preserve">оригинал и копию документа, удостоверяющего личность родителя (законного представителя) ребенка или поступающего; </w:t>
      </w:r>
    </w:p>
    <w:p w:rsidR="005F3965" w:rsidRDefault="00205781" w:rsidP="005F3965">
      <w:pPr>
        <w:pStyle w:val="a3"/>
        <w:numPr>
          <w:ilvl w:val="0"/>
          <w:numId w:val="12"/>
        </w:numPr>
      </w:pPr>
      <w:r>
        <w:t xml:space="preserve">оригинал и копию свидетельства о рождении ребенка или документа, подтверждающего родство заявителя; </w:t>
      </w:r>
    </w:p>
    <w:p w:rsidR="005F3965" w:rsidRDefault="00205781" w:rsidP="005F3965">
      <w:pPr>
        <w:pStyle w:val="a3"/>
        <w:numPr>
          <w:ilvl w:val="0"/>
          <w:numId w:val="12"/>
        </w:numPr>
      </w:pPr>
      <w:r>
        <w:t>оригинал и копию документа, подтверждающего установление опеки или попечительства (при необходимости);</w:t>
      </w:r>
    </w:p>
    <w:p w:rsidR="005F3965" w:rsidRDefault="00205781" w:rsidP="005F3965">
      <w:pPr>
        <w:pStyle w:val="a3"/>
        <w:numPr>
          <w:ilvl w:val="0"/>
          <w:numId w:val="12"/>
        </w:numPr>
      </w:pPr>
      <w:r>
        <w:t xml:space="preserve"> </w:t>
      </w:r>
      <w:proofErr w:type="gramStart"/>
      <w:r>
        <w:t xml:space="preserve">оригинал и 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 или в случае использования права преимущественного приема на обучение по образовательным программам начального общего образования); </w:t>
      </w:r>
      <w:proofErr w:type="gramEnd"/>
    </w:p>
    <w:p w:rsidR="005F3965" w:rsidRDefault="00205781" w:rsidP="005F3965">
      <w:pPr>
        <w:pStyle w:val="a3"/>
        <w:numPr>
          <w:ilvl w:val="0"/>
          <w:numId w:val="12"/>
        </w:numPr>
      </w:pPr>
      <w:r>
        <w:t>справку с места работы родител</w:t>
      </w:r>
      <w:proofErr w:type="gramStart"/>
      <w:r>
        <w:t>я(</w:t>
      </w:r>
      <w:proofErr w:type="gramEnd"/>
      <w:r>
        <w:t>ей) (законного(</w:t>
      </w:r>
      <w:proofErr w:type="spellStart"/>
      <w:r>
        <w:t>ых</w:t>
      </w:r>
      <w:proofErr w:type="spellEnd"/>
      <w:r>
        <w:t xml:space="preserve">) представителя(ей) ребенка (при наличии права внеочередного или первоочередного приема на обучение); </w:t>
      </w:r>
    </w:p>
    <w:p w:rsidR="005F3965" w:rsidRDefault="00205781" w:rsidP="005F3965">
      <w:pPr>
        <w:pStyle w:val="a3"/>
        <w:numPr>
          <w:ilvl w:val="0"/>
          <w:numId w:val="12"/>
        </w:numPr>
      </w:pPr>
      <w:r>
        <w:t xml:space="preserve">копию заключения </w:t>
      </w:r>
      <w:proofErr w:type="spellStart"/>
      <w:r>
        <w:t>психолого-медикопедагогической</w:t>
      </w:r>
      <w:proofErr w:type="spellEnd"/>
      <w:r>
        <w:t xml:space="preserve"> комиссии (при наличии); </w:t>
      </w:r>
    </w:p>
    <w:p w:rsidR="005F3965" w:rsidRDefault="00205781" w:rsidP="005F3965">
      <w:pPr>
        <w:pStyle w:val="a3"/>
        <w:numPr>
          <w:ilvl w:val="0"/>
          <w:numId w:val="12"/>
        </w:numPr>
      </w:pPr>
      <w:r>
        <w:lastRenderedPageBreak/>
        <w:t xml:space="preserve">документ государственного образца об основном общем образовании (для </w:t>
      </w:r>
      <w:proofErr w:type="gramStart"/>
      <w:r>
        <w:t>обучающихся</w:t>
      </w:r>
      <w:proofErr w:type="gramEnd"/>
      <w:r>
        <w:t>, поступающих на ступень среднего общего образования);</w:t>
      </w:r>
    </w:p>
    <w:p w:rsidR="005F3965" w:rsidRDefault="00205781" w:rsidP="005F3965">
      <w:pPr>
        <w:pStyle w:val="a3"/>
        <w:numPr>
          <w:ilvl w:val="0"/>
          <w:numId w:val="12"/>
        </w:numPr>
      </w:pPr>
      <w:r>
        <w:t xml:space="preserve"> при приеме в течение учебного года предоставляется личное дело обучающегося, выданное организацией, и выписка текущих отметок школьника по всем предметам, заверенная печатью образовательной организации (при отсутствии личного дела обучающегося общеобразовательная организация самостоятельно выявляет уровень образования школьника);</w:t>
      </w:r>
    </w:p>
    <w:p w:rsidR="005F3965" w:rsidRDefault="00205781" w:rsidP="005F3965">
      <w:pPr>
        <w:pStyle w:val="a3"/>
        <w:numPr>
          <w:ilvl w:val="0"/>
          <w:numId w:val="12"/>
        </w:numPr>
      </w:pPr>
      <w:r>
        <w:t xml:space="preserve"> 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 </w:t>
      </w:r>
    </w:p>
    <w:p w:rsidR="005F3965" w:rsidRDefault="00205781" w:rsidP="005F3965">
      <w:pPr>
        <w:ind w:left="420"/>
      </w:pPr>
      <w:r>
        <w:t>2.18. Иностранные граждане и лица без гражданства все документы представляют на русском языке или вместе с заверенным в установленном порядке (Статья 81 Основ законодательства Российской Федерации о нотариате) переводом на русский язык. 2.19. По желанию родители (законные представители) могут предоставить:</w:t>
      </w:r>
    </w:p>
    <w:p w:rsidR="005F3965" w:rsidRDefault="00205781" w:rsidP="005F3965">
      <w:pPr>
        <w:pStyle w:val="a3"/>
        <w:numPr>
          <w:ilvl w:val="0"/>
          <w:numId w:val="13"/>
        </w:numPr>
      </w:pPr>
      <w:r>
        <w:t xml:space="preserve">медицинское заключение о состоянии здоровья ребенка; копию медицинского полиса; </w:t>
      </w:r>
    </w:p>
    <w:p w:rsidR="005F3965" w:rsidRDefault="00205781" w:rsidP="005F3965">
      <w:pPr>
        <w:pStyle w:val="a3"/>
        <w:numPr>
          <w:ilvl w:val="0"/>
          <w:numId w:val="13"/>
        </w:numPr>
      </w:pPr>
      <w:r>
        <w:t xml:space="preserve">заключение ПМПК или выписка Консилиума дошкольного учреждения; </w:t>
      </w:r>
    </w:p>
    <w:p w:rsidR="005F3965" w:rsidRDefault="00205781" w:rsidP="005F3965">
      <w:pPr>
        <w:pStyle w:val="a3"/>
        <w:numPr>
          <w:ilvl w:val="0"/>
          <w:numId w:val="13"/>
        </w:numPr>
      </w:pPr>
      <w:r>
        <w:t>иные документы на свое усмотрение.</w:t>
      </w:r>
    </w:p>
    <w:p w:rsidR="005F3965" w:rsidRDefault="00205781" w:rsidP="005F3965">
      <w:r>
        <w:t xml:space="preserve"> 2.20. Требование предоставления других документов в качестве основания для приема детей в организацию, осуществляющую образовательную деятельность, не допускается. </w:t>
      </w:r>
    </w:p>
    <w:p w:rsidR="005F3965" w:rsidRDefault="00205781" w:rsidP="005F3965">
      <w:r>
        <w:t>2.21. Факт приема заявления о приеме на обучение и перечень документов, представленных родителе</w:t>
      </w:r>
      <w:proofErr w:type="gramStart"/>
      <w:r>
        <w:t>м(</w:t>
      </w:r>
      <w:proofErr w:type="spellStart"/>
      <w:proofErr w:type="gramEnd"/>
      <w:r>
        <w:t>ями</w:t>
      </w:r>
      <w:proofErr w:type="spellEnd"/>
      <w:r>
        <w:t>) (законным(</w:t>
      </w:r>
      <w:proofErr w:type="spellStart"/>
      <w:r>
        <w:t>ыми</w:t>
      </w:r>
      <w:proofErr w:type="spellEnd"/>
      <w:r>
        <w:t>) представителем(</w:t>
      </w:r>
      <w:proofErr w:type="spellStart"/>
      <w:r>
        <w:t>ями</w:t>
      </w:r>
      <w:proofErr w:type="spellEnd"/>
      <w:r>
        <w:t>) ребенка или поступающим, регистрируются в журнале приема заявлений о приеме на обучение в общеобразовательную организацию. После регистрации заявления о приеме на обучение и перечня документов, представленных родителе</w:t>
      </w:r>
      <w:proofErr w:type="gramStart"/>
      <w:r>
        <w:t>м(</w:t>
      </w:r>
      <w:proofErr w:type="spellStart"/>
      <w:proofErr w:type="gramEnd"/>
      <w:r>
        <w:t>ями</w:t>
      </w:r>
      <w:proofErr w:type="spellEnd"/>
      <w:r>
        <w:t>) (законным(</w:t>
      </w:r>
      <w:proofErr w:type="spellStart"/>
      <w:r>
        <w:t>ыми</w:t>
      </w:r>
      <w:proofErr w:type="spellEnd"/>
      <w:r>
        <w:t>) представителем(</w:t>
      </w:r>
      <w:proofErr w:type="spellStart"/>
      <w:r>
        <w:t>ями</w:t>
      </w:r>
      <w:proofErr w:type="spellEnd"/>
      <w:r>
        <w:t>) ребенка или поступающим, родителю(ям) (законному(</w:t>
      </w:r>
      <w:proofErr w:type="spellStart"/>
      <w:r>
        <w:t>ым</w:t>
      </w:r>
      <w:proofErr w:type="spellEnd"/>
      <w:r>
        <w:t xml:space="preserve">) представителю(ям) ребенка или поступающему выдается документ, заверенный подписью должностного лица общеобразовательной организации, ответственного за прием заявлений о приеме на обучение и документов, содержащий индивидуальный номер заявления о приеме на обучение и перечень представленных при приеме на обучение документов. </w:t>
      </w:r>
    </w:p>
    <w:p w:rsidR="005F3965" w:rsidRDefault="00205781" w:rsidP="005F3965">
      <w:r>
        <w:t xml:space="preserve">2.22. </w:t>
      </w:r>
      <w:proofErr w:type="gramStart"/>
      <w:r>
        <w:t xml:space="preserve">При приеме на обучение общеобразовательная организация обязана ознакомить поступающего и (или) его родителей (законных </w:t>
      </w:r>
      <w:r>
        <w:lastRenderedPageBreak/>
        <w:t>представителей) со своим уставом, с лицензией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(Часть 2 статьи 55 Федерального закона от 29 декабря 2012 г. № 273-ФЗ "Об образовании в</w:t>
      </w:r>
      <w:proofErr w:type="gramEnd"/>
      <w:r>
        <w:t xml:space="preserve"> </w:t>
      </w:r>
      <w:proofErr w:type="gramStart"/>
      <w:r>
        <w:t xml:space="preserve">Российской Федерации"). </w:t>
      </w:r>
      <w:proofErr w:type="gramEnd"/>
    </w:p>
    <w:p w:rsidR="005F3965" w:rsidRDefault="00205781" w:rsidP="005F3965">
      <w:r>
        <w:t xml:space="preserve">2.23. </w:t>
      </w:r>
      <w:proofErr w:type="gramStart"/>
      <w:r>
        <w:t>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заявлению родителей (законных представителей) детей (Часть 6 статьи 14 Федерального закона от 29 декабря 2012 г. № 273-ФЗ</w:t>
      </w:r>
      <w:proofErr w:type="gramEnd"/>
      <w:r>
        <w:t xml:space="preserve"> "</w:t>
      </w:r>
      <w:proofErr w:type="gramStart"/>
      <w:r>
        <w:t>Об образовании в Российской Федерации").</w:t>
      </w:r>
      <w:proofErr w:type="gramEnd"/>
    </w:p>
    <w:p w:rsidR="005F3965" w:rsidRDefault="00205781" w:rsidP="005F3965">
      <w:r>
        <w:t xml:space="preserve"> 2.24. Общеобразовательная организация осуществляет обработку полученных </w:t>
      </w:r>
      <w:proofErr w:type="gramStart"/>
      <w:r>
        <w:t>в связи с приемом в общеобразовательную организацию персональных данных поступающих в соответствии с требованиями</w:t>
      </w:r>
      <w:proofErr w:type="gramEnd"/>
      <w:r>
        <w:t xml:space="preserve"> законодательства Российской Федерации в области персональных данных (Часть 1 статьи 6 Федерального закона от 27 июля 2006 г. № 152-ФЗ "О персональных данных").</w:t>
      </w:r>
    </w:p>
    <w:p w:rsidR="005F3965" w:rsidRDefault="00205781" w:rsidP="005F3965">
      <w:r>
        <w:t xml:space="preserve"> 2.25. В процессе приема обучающегося в организацию, осуществляющую образовательную деятельность, подписью родителей (законных представителей) фиксируется согласие на обработку их персональных данных и персональных данных ребенка в порядке, установленном законодательством Российской Федерации.</w:t>
      </w:r>
    </w:p>
    <w:p w:rsidR="005F3965" w:rsidRDefault="00205781" w:rsidP="005F3965">
      <w:r>
        <w:t xml:space="preserve"> 2.26.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 </w:t>
      </w:r>
    </w:p>
    <w:p w:rsidR="005F3965" w:rsidRDefault="00205781" w:rsidP="005F3965">
      <w:r>
        <w:t xml:space="preserve">2.27. Количество классов в организации, осуществляющей образовательную деятельность, определяется в зависимости от числа поданных заявлений граждан и условий, созданных для осуществления образовательной деятельности, с учетом санитарных норм и контрольных нормативов, указанных в лицензии. Предельная наполняемость классов устанавливается в количестве </w:t>
      </w:r>
      <w:r w:rsidR="005F3965" w:rsidRPr="005F3965">
        <w:rPr>
          <w:u w:val="single"/>
        </w:rPr>
        <w:t>25</w:t>
      </w:r>
      <w:r w:rsidR="005F3965">
        <w:t xml:space="preserve"> обучающихся.</w:t>
      </w:r>
      <w:r>
        <w:t xml:space="preserve"> 2.28. Прием и обучение детей на всех ступенях общего образования осуществляется бесплатно. </w:t>
      </w:r>
    </w:p>
    <w:p w:rsidR="005F3965" w:rsidRDefault="00205781" w:rsidP="005F3965">
      <w:r>
        <w:t>2.29. Директор образовательной организации обязан выдать справки-подтверждения всем вновь прибывшим обучающимся для последующего предъявления их в общеобразовательную организацию, из которой они выбыли.</w:t>
      </w:r>
    </w:p>
    <w:p w:rsidR="005F3965" w:rsidRDefault="00205781" w:rsidP="005F3965">
      <w:r>
        <w:lastRenderedPageBreak/>
        <w:t xml:space="preserve"> 2.30. Распорядительные акты организации, осуществляющей образовательную деятельность, о приеме детей на обучение размещаются на информационном стенде школы в день их издания.</w:t>
      </w:r>
    </w:p>
    <w:p w:rsidR="005F3965" w:rsidRDefault="00205781" w:rsidP="005F3965">
      <w:r>
        <w:t xml:space="preserve"> 2.31. На каждого ребенка или поступающего, принятого в общеобразовательную организацию, формируется личное дело, в котором хранятся заявление о приеме на обучение и все представленные родителе</w:t>
      </w:r>
      <w:proofErr w:type="gramStart"/>
      <w:r>
        <w:t>м(</w:t>
      </w:r>
      <w:proofErr w:type="spellStart"/>
      <w:proofErr w:type="gramEnd"/>
      <w:r>
        <w:t>ями</w:t>
      </w:r>
      <w:proofErr w:type="spellEnd"/>
      <w:r>
        <w:t>) (законным(</w:t>
      </w:r>
      <w:proofErr w:type="spellStart"/>
      <w:r>
        <w:t>ыми</w:t>
      </w:r>
      <w:proofErr w:type="spellEnd"/>
      <w:r>
        <w:t>) представителем(</w:t>
      </w:r>
      <w:proofErr w:type="spellStart"/>
      <w:r>
        <w:t>ями</w:t>
      </w:r>
      <w:proofErr w:type="spellEnd"/>
      <w:r>
        <w:t xml:space="preserve">) ребенка или поступающим документы (копии документов). </w:t>
      </w:r>
    </w:p>
    <w:p w:rsidR="005F3965" w:rsidRDefault="005F3965" w:rsidP="005F3965"/>
    <w:p w:rsidR="005F3965" w:rsidRPr="00ED147F" w:rsidRDefault="00205781" w:rsidP="00ED147F">
      <w:pPr>
        <w:pStyle w:val="a3"/>
        <w:numPr>
          <w:ilvl w:val="0"/>
          <w:numId w:val="24"/>
        </w:numPr>
        <w:jc w:val="center"/>
        <w:rPr>
          <w:b/>
        </w:rPr>
      </w:pPr>
      <w:r w:rsidRPr="00ED147F">
        <w:rPr>
          <w:b/>
        </w:rPr>
        <w:t>Приём детей в первый класс</w:t>
      </w:r>
    </w:p>
    <w:p w:rsidR="005F3965" w:rsidRPr="005F3965" w:rsidRDefault="005F3965" w:rsidP="00ED147F">
      <w:pPr>
        <w:pStyle w:val="a3"/>
        <w:ind w:left="-66"/>
        <w:rPr>
          <w:b/>
        </w:rPr>
      </w:pPr>
    </w:p>
    <w:p w:rsidR="005F3965" w:rsidRDefault="00205781" w:rsidP="005F3965">
      <w:r>
        <w:t xml:space="preserve"> 3.1.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общеобразовательной организации вправе разрешить прием детей в общеобразовательную организацию на </w:t>
      </w:r>
      <w:proofErr w:type="gramStart"/>
      <w:r>
        <w:t>обучение по</w:t>
      </w:r>
      <w:proofErr w:type="gramEnd"/>
      <w:r>
        <w:t xml:space="preserve"> образовательным программам начального общего образования в более раннем или более позднем возрасте (Часть 1 статьи 67 Федерального закона от 29 декабря 2012 г. № 273-ФЗ "Об образовании в Российской Федерации"). </w:t>
      </w:r>
    </w:p>
    <w:p w:rsidR="005F3965" w:rsidRDefault="00205781" w:rsidP="005F3965">
      <w:r>
        <w:t>3.2. Обучение детей, не достигших 6 лет 6 месяцев к началу учебного года, проводится с соблюдением всех гигиенических требований об организации обучения детей шестилетнего возраста</w:t>
      </w:r>
      <w:r w:rsidR="005F3965">
        <w:t>.</w:t>
      </w:r>
    </w:p>
    <w:p w:rsidR="005F3965" w:rsidRDefault="00205781" w:rsidP="005F3965">
      <w:r>
        <w:t xml:space="preserve">3.3. Все дети, достигшие школьного возраста, зачисляются в первый класс независимо от уровня их подготовки. </w:t>
      </w:r>
    </w:p>
    <w:p w:rsidR="005F3965" w:rsidRDefault="00205781" w:rsidP="005F3965">
      <w:r>
        <w:t xml:space="preserve">3.4. Прием заявлений о приеме на обучение в первый класс для детей, указанных в пунктах 2.5. – 2.8. Положения, а также </w:t>
      </w:r>
      <w:proofErr w:type="gramStart"/>
      <w:r>
        <w:t>проживающих</w:t>
      </w:r>
      <w:proofErr w:type="gramEnd"/>
      <w:r>
        <w:t xml:space="preserve"> на закрепленной территории, начинается 1 апреля текущего года и завершается 30 июня текущего года. Руководитель общеобразовательной организации издает распорядительный акт о приеме на обучение детей в течение 3 рабочих дней после завершения приема заявлений о приеме на обучение в первый класс. </w:t>
      </w:r>
    </w:p>
    <w:p w:rsidR="005F3965" w:rsidRDefault="00205781" w:rsidP="005F3965">
      <w:r>
        <w:t xml:space="preserve">3.5. Для детей, не проживающих на закрепленной территории, прием заявлений в первый класс начинается с 6 июля текущего года до момента заполнения свободных мест, но не позднее 5 сентября текущего года. </w:t>
      </w:r>
    </w:p>
    <w:p w:rsidR="005F3965" w:rsidRDefault="00205781" w:rsidP="005F3965">
      <w:r>
        <w:t xml:space="preserve">3.6. Администрация организации, осуществляющей образовательную деятельность, при приеме заявления обязана ознакомиться с документом, удостоверяющим личность заявителя, для установления факта родственных отношений и полномочий законного представителя. 3.7. </w:t>
      </w:r>
      <w:proofErr w:type="gramStart"/>
      <w:r>
        <w:t xml:space="preserve">После регистрации заявления заявителю выдается документ, содержащий следующую информацию: входящий номер заявления о приеме в общеобразовательную организацию; перечень представленных документов и отметка об их получении, заверенные подписью секретаря </w:t>
      </w:r>
      <w:r>
        <w:lastRenderedPageBreak/>
        <w:t xml:space="preserve">или лица, ответственного за прием документов, и печатью организации, осуществляющей образовательную деятельность; сведения о сроках уведомления о зачислении в первый класс; контактные телефоны для получения информации. </w:t>
      </w:r>
      <w:proofErr w:type="gramEnd"/>
    </w:p>
    <w:p w:rsidR="005F3965" w:rsidRDefault="00205781" w:rsidP="005F3965">
      <w:r>
        <w:t xml:space="preserve">3.8. </w:t>
      </w:r>
      <w:proofErr w:type="gramStart"/>
      <w:r>
        <w:t>Организация, осуществляющая образовательную деятельность, с целью проведения организованного приема граждан в первый класс размещает на информационном стенде, на официальном сайте в сети Интернет, в средствах массовой информации (в том числе электронных) информацию: о количестве мест в первых классах не позднее 10 календарных дней с момента издания распорядительного акта о закрепленной территории;</w:t>
      </w:r>
      <w:proofErr w:type="gramEnd"/>
      <w:r>
        <w:t xml:space="preserve"> о наличии свободных мест для приема детей, не проживающих на закрепленной территории, не позднее 6 июля. </w:t>
      </w:r>
    </w:p>
    <w:p w:rsidR="005F3965" w:rsidRDefault="00205781" w:rsidP="005F3965">
      <w:r>
        <w:t xml:space="preserve">3.9. Прием детей в 1-ые классы на конкурсной основе не допускается. Собеседование учителя с ребенком проводится только после его зачисления с целью планирования учебной работы с каждым обучающимся. </w:t>
      </w:r>
    </w:p>
    <w:p w:rsidR="005F3965" w:rsidRDefault="005F3965" w:rsidP="005F3965"/>
    <w:p w:rsidR="005F3965" w:rsidRPr="005F3965" w:rsidRDefault="00205781" w:rsidP="00ED147F">
      <w:pPr>
        <w:pStyle w:val="a3"/>
        <w:numPr>
          <w:ilvl w:val="0"/>
          <w:numId w:val="24"/>
        </w:numPr>
        <w:jc w:val="center"/>
        <w:rPr>
          <w:b/>
        </w:rPr>
      </w:pPr>
      <w:r w:rsidRPr="005F3965">
        <w:rPr>
          <w:b/>
        </w:rPr>
        <w:t xml:space="preserve">Приём </w:t>
      </w:r>
      <w:proofErr w:type="gramStart"/>
      <w:r w:rsidRPr="005F3965">
        <w:rPr>
          <w:b/>
        </w:rPr>
        <w:t>обучающихся</w:t>
      </w:r>
      <w:proofErr w:type="gramEnd"/>
      <w:r w:rsidRPr="005F3965">
        <w:rPr>
          <w:b/>
        </w:rPr>
        <w:t xml:space="preserve"> в 10-й класс</w:t>
      </w:r>
    </w:p>
    <w:p w:rsidR="005F3965" w:rsidRPr="005F3965" w:rsidRDefault="005F3965" w:rsidP="005F3965">
      <w:pPr>
        <w:pStyle w:val="a3"/>
        <w:ind w:left="-66"/>
        <w:rPr>
          <w:b/>
        </w:rPr>
      </w:pPr>
    </w:p>
    <w:p w:rsidR="005F3965" w:rsidRDefault="00205781" w:rsidP="005F3965">
      <w:r>
        <w:t>4.1. В 10-е классы организации, осуществляющей образовательную деятельность, принимаются выпускники 9-х классов, окончившие вторую ступень общего образования, по личному заявлению (при достижении возраста 18 лет) или по заявлению родителей (законных представителей).</w:t>
      </w:r>
    </w:p>
    <w:p w:rsidR="005F3965" w:rsidRDefault="00205781" w:rsidP="005F3965">
      <w:r>
        <w:t xml:space="preserve"> 4.2. Прием заявлений в 10-е классы начинается после получения аттестатов об основном общем образовании.</w:t>
      </w:r>
    </w:p>
    <w:p w:rsidR="005F3965" w:rsidRDefault="00205781" w:rsidP="005F3965">
      <w:r>
        <w:t xml:space="preserve"> 4.3. Количество набираемых 10-х классов определяется организацией, осуществляющей образовательную деятельность, в зависимости от числа поданных заявлений граждан и условий, созданных для осуществления образовательной деятельности. </w:t>
      </w:r>
    </w:p>
    <w:p w:rsidR="008955BA" w:rsidRDefault="008955BA" w:rsidP="005F3965"/>
    <w:p w:rsidR="005F3965" w:rsidRPr="008955BA" w:rsidRDefault="00205781" w:rsidP="00ED147F">
      <w:pPr>
        <w:pStyle w:val="a3"/>
        <w:numPr>
          <w:ilvl w:val="0"/>
          <w:numId w:val="24"/>
        </w:numPr>
        <w:jc w:val="center"/>
        <w:rPr>
          <w:b/>
        </w:rPr>
      </w:pPr>
      <w:r w:rsidRPr="008955BA">
        <w:rPr>
          <w:b/>
        </w:rPr>
        <w:t xml:space="preserve">Перевод </w:t>
      </w:r>
      <w:proofErr w:type="gramStart"/>
      <w:r w:rsidRPr="008955BA">
        <w:rPr>
          <w:b/>
        </w:rPr>
        <w:t>обучающихся</w:t>
      </w:r>
      <w:proofErr w:type="gramEnd"/>
      <w:r w:rsidRPr="008955BA">
        <w:rPr>
          <w:b/>
        </w:rPr>
        <w:t xml:space="preserve"> в следующий класс</w:t>
      </w:r>
    </w:p>
    <w:p w:rsidR="008955BA" w:rsidRPr="008955BA" w:rsidRDefault="008955BA" w:rsidP="00ED147F">
      <w:pPr>
        <w:pStyle w:val="a3"/>
        <w:ind w:left="-66"/>
        <w:rPr>
          <w:b/>
        </w:rPr>
      </w:pPr>
    </w:p>
    <w:p w:rsidR="005F3965" w:rsidRDefault="00205781" w:rsidP="005F3965">
      <w:r>
        <w:t xml:space="preserve">5.1. Обучающиеся, успешно освоившие содержание учебных программ за учебный год, решением Педагогического совета школы переводятся в следующий класс. Предложение о переводе </w:t>
      </w:r>
      <w:proofErr w:type="gramStart"/>
      <w:r>
        <w:t>обучающихся</w:t>
      </w:r>
      <w:proofErr w:type="gramEnd"/>
      <w:r>
        <w:t xml:space="preserve"> вносит Педагогический совет. </w:t>
      </w:r>
    </w:p>
    <w:p w:rsidR="005F3965" w:rsidRDefault="00205781" w:rsidP="005F3965">
      <w:r>
        <w:t xml:space="preserve">5.2. Приказом по организации, осуществляющей образовательную деятельность, утверждается решение Педсовета о переводе </w:t>
      </w:r>
      <w:proofErr w:type="gramStart"/>
      <w:r>
        <w:t>обучающихся</w:t>
      </w:r>
      <w:proofErr w:type="gramEnd"/>
      <w:r>
        <w:t>. При этом указывается их количественный состав.</w:t>
      </w:r>
    </w:p>
    <w:p w:rsidR="005F3965" w:rsidRDefault="00205781" w:rsidP="005F3965">
      <w:r>
        <w:t xml:space="preserve"> 5.3. Неудовлетворительные результаты промежуточной аттестации по одному или нескольким учебным предметам образовательной программы или не прохождение промежуточной аттестации при отсутствии уважительных причин признаются академической задолженностью.</w:t>
      </w:r>
    </w:p>
    <w:p w:rsidR="005F3965" w:rsidRDefault="00205781" w:rsidP="005F3965">
      <w:r>
        <w:lastRenderedPageBreak/>
        <w:t xml:space="preserve"> 5.4. </w:t>
      </w:r>
      <w:proofErr w:type="gramStart"/>
      <w:r>
        <w:t>Обучающиеся</w:t>
      </w:r>
      <w:proofErr w:type="gramEnd"/>
      <w:r>
        <w:t xml:space="preserve"> обязаны ликвидировать академическую задолженность.</w:t>
      </w:r>
    </w:p>
    <w:p w:rsidR="005F3965" w:rsidRDefault="00205781" w:rsidP="005F3965">
      <w:r>
        <w:t xml:space="preserve"> 5.5. Обучающиеся, имеющие академическую задолженность, вправе пройти промежуточную аттестацию по соответствующему учебному предмету не более двух раз в сроки, определяемые общеобразовательной организацией,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 </w:t>
      </w:r>
    </w:p>
    <w:p w:rsidR="005F3965" w:rsidRDefault="00205781" w:rsidP="005F3965">
      <w:r>
        <w:t>5.6. Для проведения промежуточной аттестации во второй раз образовательной организацией создается комиссия.</w:t>
      </w:r>
    </w:p>
    <w:p w:rsidR="005F3965" w:rsidRDefault="00205781" w:rsidP="005F3965">
      <w:r>
        <w:t xml:space="preserve"> 5.7. Школьники, не прошедшие промежуточной аттестации по уважительным причинам или имеющие академическую задолженность, переводятся в следующий класс условно.</w:t>
      </w:r>
    </w:p>
    <w:p w:rsidR="005D2846" w:rsidRDefault="00205781" w:rsidP="005F3965">
      <w:r>
        <w:t xml:space="preserve"> 5.8. Решение об условном переводе и сроках ликвидации задолженности определяется педагогическим советом. В протоколе педагогического совета указывается фамилия, имя, отчество обучающегося, класс обучения, название предмета, по которому имеется академическая задолженность; определяются мероприятия и сроки ликвидации задолженности. В классный журнал и личное дело </w:t>
      </w:r>
      <w:proofErr w:type="gramStart"/>
      <w:r>
        <w:t>обучающегося</w:t>
      </w:r>
      <w:proofErr w:type="gramEnd"/>
      <w:r>
        <w:t xml:space="preserve"> вносится запись: «условно переведен». </w:t>
      </w:r>
      <w:proofErr w:type="gramStart"/>
      <w:r>
        <w:t>Обучающийся, условно переведенный в следующий класс, в отчете на начало года по форме ОШ-1 указывается в составе того класса, в который условно переведен. 5.9.</w:t>
      </w:r>
      <w:proofErr w:type="gramEnd"/>
      <w:r>
        <w:t xml:space="preserve"> Условно переведенным обучающимся необходимо ликвидировать академическую задолженность, в установленные педагогическим советом сроки, в течение следующего учебного года, но не ранее его начала.</w:t>
      </w:r>
    </w:p>
    <w:p w:rsidR="003F731A" w:rsidRDefault="00205781" w:rsidP="005F3965">
      <w:r>
        <w:t xml:space="preserve"> 5.10. Школа создает обучающимся условия для ликвидации задолженности и обеспечивает </w:t>
      </w:r>
      <w:proofErr w:type="gramStart"/>
      <w:r>
        <w:t>контроль за</w:t>
      </w:r>
      <w:proofErr w:type="gramEnd"/>
      <w:r>
        <w:t xml:space="preserve"> своевременностью ее ликвидации.</w:t>
      </w:r>
    </w:p>
    <w:p w:rsidR="003F731A" w:rsidRDefault="00205781" w:rsidP="005F3965">
      <w:r>
        <w:t xml:space="preserve"> Школа осуществляет следующие функции:</w:t>
      </w:r>
    </w:p>
    <w:p w:rsidR="003F731A" w:rsidRDefault="00205781" w:rsidP="003F731A">
      <w:pPr>
        <w:pStyle w:val="a3"/>
        <w:numPr>
          <w:ilvl w:val="0"/>
          <w:numId w:val="14"/>
        </w:numPr>
      </w:pPr>
      <w:r>
        <w:t>знакомит родителей (законных представителей) с порядком организации условного перевода учащегося, объёмом необходимого для освоения учебного материала;</w:t>
      </w:r>
    </w:p>
    <w:p w:rsidR="003F731A" w:rsidRDefault="00205781" w:rsidP="003F731A">
      <w:pPr>
        <w:pStyle w:val="a3"/>
        <w:numPr>
          <w:ilvl w:val="0"/>
          <w:numId w:val="14"/>
        </w:numPr>
      </w:pPr>
      <w:r>
        <w:t xml:space="preserve"> письменно информирует родителей (законных представителей) о решении педагогического совета об условном переводе;</w:t>
      </w:r>
    </w:p>
    <w:p w:rsidR="003F731A" w:rsidRDefault="00205781" w:rsidP="003F731A">
      <w:pPr>
        <w:pStyle w:val="a3"/>
        <w:numPr>
          <w:ilvl w:val="0"/>
          <w:numId w:val="14"/>
        </w:numPr>
      </w:pPr>
      <w:r>
        <w:t xml:space="preserve"> проводит специальные занятия с целью усвоения </w:t>
      </w:r>
      <w:proofErr w:type="gramStart"/>
      <w:r>
        <w:t>обучающимся</w:t>
      </w:r>
      <w:proofErr w:type="gramEnd"/>
      <w:r>
        <w:t xml:space="preserve"> учебной программы соответствующего предмета в полном объеме; </w:t>
      </w:r>
    </w:p>
    <w:p w:rsidR="003F731A" w:rsidRDefault="00205781" w:rsidP="003F731A">
      <w:pPr>
        <w:pStyle w:val="a3"/>
        <w:numPr>
          <w:ilvl w:val="0"/>
          <w:numId w:val="14"/>
        </w:numPr>
      </w:pPr>
      <w:r>
        <w:t>своевременно уведомляет родителей о ходе ликвидации задолженности, по окончании срока ликвидации задолженности - о результатах;</w:t>
      </w:r>
    </w:p>
    <w:p w:rsidR="003F731A" w:rsidRDefault="00205781" w:rsidP="003F731A">
      <w:pPr>
        <w:pStyle w:val="a3"/>
        <w:numPr>
          <w:ilvl w:val="0"/>
          <w:numId w:val="14"/>
        </w:numPr>
      </w:pPr>
      <w:r>
        <w:lastRenderedPageBreak/>
        <w:t xml:space="preserve"> проводит по мере готовности </w:t>
      </w:r>
      <w:proofErr w:type="gramStart"/>
      <w:r>
        <w:t>обучающегося</w:t>
      </w:r>
      <w:proofErr w:type="gramEnd"/>
      <w:r>
        <w:t xml:space="preserve"> по заявлению родителей (законных представителей) аттестацию по соответствующему предмету;</w:t>
      </w:r>
    </w:p>
    <w:p w:rsidR="003F731A" w:rsidRDefault="00205781" w:rsidP="003F731A">
      <w:pPr>
        <w:pStyle w:val="a3"/>
        <w:numPr>
          <w:ilvl w:val="0"/>
          <w:numId w:val="14"/>
        </w:numPr>
      </w:pPr>
      <w:r>
        <w:t xml:space="preserve"> форма аттестации (устно, письменно) определяется в договоре, </w:t>
      </w:r>
      <w:proofErr w:type="gramStart"/>
      <w:r>
        <w:t>преподающих</w:t>
      </w:r>
      <w:proofErr w:type="gramEnd"/>
      <w:r>
        <w:t xml:space="preserve"> данный учебный предмет.</w:t>
      </w:r>
    </w:p>
    <w:p w:rsidR="003F731A" w:rsidRDefault="00205781" w:rsidP="003F731A">
      <w:pPr>
        <w:ind w:left="420"/>
      </w:pPr>
      <w:r>
        <w:t xml:space="preserve"> Родители (законные представители) обучающегося по согласию с педагогическим советом могут присутствовать при аттестации обучающегося в качестве наблюдателя, однако без права устных высказываний или требований пояснений во время проведения аттестации.</w:t>
      </w:r>
    </w:p>
    <w:p w:rsidR="003F731A" w:rsidRDefault="00205781" w:rsidP="003F731A">
      <w:pPr>
        <w:ind w:left="420"/>
      </w:pPr>
      <w:r>
        <w:t xml:space="preserve"> 5.11. Ответственность за ликвидацию </w:t>
      </w:r>
      <w:proofErr w:type="gramStart"/>
      <w:r>
        <w:t>обучающимися</w:t>
      </w:r>
      <w:proofErr w:type="gramEnd"/>
      <w:r>
        <w:t xml:space="preserve"> академической задолженности возлагается на родителей (законных представителей). </w:t>
      </w:r>
      <w:proofErr w:type="gramStart"/>
      <w:r>
        <w:t>Родителями (законными представителями) могут быть организованы дополнительные учебные занятия для обучающихся в форме самообразования в свободное от основной учебы время либо на условиях договора, заключенного родителями (законными представителями</w:t>
      </w:r>
      <w:r w:rsidR="003F731A">
        <w:t>):</w:t>
      </w:r>
      <w:proofErr w:type="gramEnd"/>
    </w:p>
    <w:p w:rsidR="003F731A" w:rsidRDefault="00205781" w:rsidP="003F731A">
      <w:pPr>
        <w:pStyle w:val="a3"/>
        <w:numPr>
          <w:ilvl w:val="0"/>
          <w:numId w:val="15"/>
        </w:numPr>
      </w:pPr>
      <w:r>
        <w:t>с учителями Школы или любой другой образовательной организации в форме индивидуальных консультаций вне учебных занятий;</w:t>
      </w:r>
    </w:p>
    <w:p w:rsidR="003F731A" w:rsidRDefault="00205781" w:rsidP="003F731A">
      <w:pPr>
        <w:pStyle w:val="a3"/>
        <w:numPr>
          <w:ilvl w:val="0"/>
          <w:numId w:val="15"/>
        </w:numPr>
      </w:pPr>
      <w:r>
        <w:t xml:space="preserve"> с учителями, имеющими право на индивидуальную трудовую деятельность; </w:t>
      </w:r>
    </w:p>
    <w:p w:rsidR="003F731A" w:rsidRDefault="00205781" w:rsidP="003F731A">
      <w:pPr>
        <w:pStyle w:val="a3"/>
        <w:numPr>
          <w:ilvl w:val="0"/>
          <w:numId w:val="15"/>
        </w:numPr>
      </w:pPr>
      <w:r>
        <w:t>с любой образовательной организацией на условиях предоставления платных образовательных услуг.</w:t>
      </w:r>
    </w:p>
    <w:p w:rsidR="003F731A" w:rsidRDefault="00205781" w:rsidP="003F731A">
      <w:r>
        <w:t xml:space="preserve"> 5.12. Школа,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w:t>
      </w:r>
      <w:proofErr w:type="gramStart"/>
      <w:r>
        <w:t>обучающемуся</w:t>
      </w:r>
      <w:proofErr w:type="gramEnd"/>
      <w:r>
        <w:t xml:space="preserve"> для ликвидации академической задолженности и обеспечить контроль за своевременностью ее ликвидации.</w:t>
      </w:r>
    </w:p>
    <w:p w:rsidR="003F731A" w:rsidRDefault="00205781" w:rsidP="003F731A">
      <w:r>
        <w:t xml:space="preserve"> 5.13. </w:t>
      </w:r>
      <w:proofErr w:type="gramStart"/>
      <w:r>
        <w:t>Обучающиеся, успешно ликвидировавшие академическую задолженность в установленные сроки, продолжают обучение в данном классе.</w:t>
      </w:r>
      <w:proofErr w:type="gramEnd"/>
      <w:r>
        <w:t xml:space="preserve"> Итоговая отметка по предмету по окончании срока ликвидации задолженности выставляется через дробь в классный журнал учителем-предметником, в личное дело - классным руководителем. </w:t>
      </w:r>
    </w:p>
    <w:p w:rsidR="003F731A" w:rsidRDefault="00205781" w:rsidP="003F731A">
      <w:r>
        <w:t xml:space="preserve">5.14. Педагогическим советом принимается решение об окончательном переводе </w:t>
      </w:r>
      <w:proofErr w:type="gramStart"/>
      <w:r>
        <w:t>обучающегося</w:t>
      </w:r>
      <w:proofErr w:type="gramEnd"/>
      <w:r>
        <w:t xml:space="preserve"> в класс, в который он был переведен условно. На основании решения Педагогического совета директор издает приказ о переводе, который в трехдневный срок доводится до сведения обучающегося и его родителей (законных представителей). В классный журнал предыдущего года вносится соответствующая запись рядом с записью об условном переводе. </w:t>
      </w:r>
    </w:p>
    <w:p w:rsidR="003F731A" w:rsidRDefault="00205781" w:rsidP="003F731A">
      <w:r>
        <w:t xml:space="preserve">5.15. </w:t>
      </w:r>
      <w:proofErr w:type="gramStart"/>
      <w:r>
        <w:t xml:space="preserve">Обучающиеся, осваивающие программы начального общего, основного общего и среднего общего образования, не ликвидировавшие в установленные сроки академическую задолженность с момента ее </w:t>
      </w:r>
      <w:r>
        <w:lastRenderedPageBreak/>
        <w:t xml:space="preserve">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w:t>
      </w:r>
      <w:proofErr w:type="spellStart"/>
      <w:r>
        <w:t>психолого-медико-педагогической</w:t>
      </w:r>
      <w:proofErr w:type="spellEnd"/>
      <w:r>
        <w:t xml:space="preserve"> комиссии; переводятся на обучение по индивидуальному учебному плану. </w:t>
      </w:r>
      <w:proofErr w:type="gramEnd"/>
    </w:p>
    <w:p w:rsidR="003F731A" w:rsidRDefault="00205781" w:rsidP="003F731A">
      <w:r>
        <w:t>5.16.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Школе.</w:t>
      </w:r>
    </w:p>
    <w:p w:rsidR="003F731A" w:rsidRDefault="00205781" w:rsidP="003F731A">
      <w:r>
        <w:t xml:space="preserve"> 5.17. Решение о повторном обучении, </w:t>
      </w:r>
      <w:proofErr w:type="gramStart"/>
      <w:r>
        <w:t>обучении</w:t>
      </w:r>
      <w:proofErr w:type="gramEnd"/>
      <w:r>
        <w:t xml:space="preserve"> по адаптированным образовательным программам в соответствии с рекомендациями </w:t>
      </w:r>
      <w:proofErr w:type="spellStart"/>
      <w:r>
        <w:t>психолого-медикопедагогической</w:t>
      </w:r>
      <w:proofErr w:type="spellEnd"/>
      <w:r>
        <w:t xml:space="preserve"> комиссии, обучении по индивидуальному учебному плану принимается педагогическим советом с учетом письменно оформленного мнения родителей (законных представителей). На основании решения педагогического совета директором издается приказ. Школа ставит в известность родителей (законных представителей) о заседании педагогического совета в письменной форме не позднее, чем за три дня до его проведения.</w:t>
      </w:r>
    </w:p>
    <w:p w:rsidR="003F731A" w:rsidRDefault="00205781" w:rsidP="003F731A">
      <w:r>
        <w:t xml:space="preserve"> 5.18. Обучающиеся 1 класса на повторный курс обучения не оставляются. </w:t>
      </w:r>
    </w:p>
    <w:p w:rsidR="003F731A" w:rsidRDefault="00205781" w:rsidP="003F731A">
      <w:r>
        <w:t xml:space="preserve">5.19. Обучающиеся переводного класса, имеющие по всем предметам, изучавшимся в этом классе четвертные (полугодовые) и годовые отметки «5», награждаются похвальным листом «За отличные успехи в учении». </w:t>
      </w:r>
    </w:p>
    <w:p w:rsidR="003F731A" w:rsidRDefault="00205781" w:rsidP="003F731A">
      <w:pPr>
        <w:jc w:val="center"/>
      </w:pPr>
      <w:r>
        <w:t xml:space="preserve">5.20. После издания приказа о переводе обучающихся в следующий класс, классный руководитель обязан в пятидневный срок оформить личные дела учеников и передать их директору школы на утверждение. </w:t>
      </w:r>
    </w:p>
    <w:p w:rsidR="003F731A" w:rsidRDefault="00205781" w:rsidP="003F731A">
      <w:pPr>
        <w:jc w:val="center"/>
        <w:rPr>
          <w:b/>
        </w:rPr>
      </w:pPr>
      <w:r w:rsidRPr="003F731A">
        <w:rPr>
          <w:b/>
        </w:rPr>
        <w:t xml:space="preserve">6. Порядок и условия осуществления перевода </w:t>
      </w:r>
      <w:proofErr w:type="gramStart"/>
      <w:r w:rsidRPr="003F731A">
        <w:rPr>
          <w:b/>
        </w:rPr>
        <w:t>обучающихся</w:t>
      </w:r>
      <w:proofErr w:type="gramEnd"/>
      <w:r w:rsidRPr="003F731A">
        <w:rPr>
          <w:b/>
        </w:rPr>
        <w:t xml:space="preserve"> в другие образовательные организации</w:t>
      </w:r>
    </w:p>
    <w:p w:rsidR="003F731A" w:rsidRDefault="003F731A" w:rsidP="003F731A">
      <w:pPr>
        <w:jc w:val="center"/>
      </w:pPr>
    </w:p>
    <w:p w:rsidR="003F731A" w:rsidRDefault="00205781" w:rsidP="003F731A">
      <w:r>
        <w:t xml:space="preserve">6.1. </w:t>
      </w:r>
      <w:proofErr w:type="gramStart"/>
      <w:r>
        <w:t xml:space="preserve">Порядок и условия осуществления перевода обучающихся из организации, осуществляющей образовательную деятельность, в другие организации, осуществляющие образовательную деятельность по образовательным программам соответствующих уровня и направленности, устанавливает общие требования к процедуре и условиям осуществления перевода обучающегося из организации (далее – исходная организация, в другую организацию, осуществляющую образовательную деятельность по образовательным программам соответствующих уровня и направленности (далее - принимающая организация), в следующих случаях: </w:t>
      </w:r>
      <w:proofErr w:type="gramEnd"/>
    </w:p>
    <w:p w:rsidR="003F731A" w:rsidRDefault="00205781" w:rsidP="003F731A">
      <w:pPr>
        <w:pStyle w:val="a3"/>
        <w:numPr>
          <w:ilvl w:val="0"/>
          <w:numId w:val="16"/>
        </w:numPr>
      </w:pPr>
      <w:r>
        <w:t xml:space="preserve">по инициативе совершеннолетнего обучающегося или родителей (законных представителей) несовершеннолетнего обучающегося; </w:t>
      </w:r>
    </w:p>
    <w:p w:rsidR="003F731A" w:rsidRDefault="00205781" w:rsidP="003F731A">
      <w:pPr>
        <w:pStyle w:val="a3"/>
        <w:numPr>
          <w:ilvl w:val="0"/>
          <w:numId w:val="16"/>
        </w:numPr>
      </w:pPr>
      <w:r>
        <w:t xml:space="preserve">в случае прекращения деятельности исходной организации, аннулирования лицензии на осуществление образовательной </w:t>
      </w:r>
      <w:r>
        <w:lastRenderedPageBreak/>
        <w:t xml:space="preserve">деятельности (далее - лицензия),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w:t>
      </w:r>
    </w:p>
    <w:p w:rsidR="003F731A" w:rsidRDefault="00205781" w:rsidP="003F731A">
      <w:pPr>
        <w:pStyle w:val="a3"/>
        <w:numPr>
          <w:ilvl w:val="0"/>
          <w:numId w:val="16"/>
        </w:numPr>
      </w:pPr>
      <w:r>
        <w:t>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w:t>
      </w:r>
    </w:p>
    <w:p w:rsidR="003F731A" w:rsidRDefault="00205781" w:rsidP="003F731A">
      <w:r>
        <w:t xml:space="preserve"> 6.2. Учредитель исходной организации и (или) уполномоченный им </w:t>
      </w:r>
      <w:r w:rsidR="003F731A">
        <w:t xml:space="preserve"> </w:t>
      </w:r>
      <w:r>
        <w:t>орган управления исходной организацией (далее - учредитель) обеспечивает перевод совершеннолетних обучающихся с их письменного согласия, а также несовершеннолетних обучающихся с письменного согласия их родителей (законных представителей).</w:t>
      </w:r>
    </w:p>
    <w:p w:rsidR="003F731A" w:rsidRDefault="00205781" w:rsidP="003F731A">
      <w:r>
        <w:t xml:space="preserve"> 6.3. Перевод </w:t>
      </w:r>
      <w:proofErr w:type="gramStart"/>
      <w:r>
        <w:t>обучающихся</w:t>
      </w:r>
      <w:proofErr w:type="gramEnd"/>
      <w:r>
        <w:t xml:space="preserve"> не зависит от периода (времени) учебного года. </w:t>
      </w:r>
    </w:p>
    <w:p w:rsidR="003F731A" w:rsidRDefault="00205781" w:rsidP="003F731A">
      <w:r>
        <w:t xml:space="preserve">6.4. Перевод совершеннолетнего обучающегося по его инициативе или несовершеннолетнего обучающегося по инициативе его родителей (законных представителей). </w:t>
      </w:r>
    </w:p>
    <w:p w:rsidR="003F731A" w:rsidRDefault="00205781" w:rsidP="003F731A">
      <w:r>
        <w:t xml:space="preserve">6.4.1. В случае перевода совершеннолетнего обучающегося по его инициативе или несовершеннолетнего обучающегося по инициативе его родителей (законных представителей) </w:t>
      </w:r>
      <w:proofErr w:type="gramStart"/>
      <w:r>
        <w:t>совершеннолетний</w:t>
      </w:r>
      <w:proofErr w:type="gramEnd"/>
      <w:r>
        <w:t xml:space="preserve"> обучающийся или родители (законные представители) несовершеннолетнего обучающегося: </w:t>
      </w:r>
    </w:p>
    <w:p w:rsidR="003F731A" w:rsidRDefault="00205781" w:rsidP="003F731A">
      <w:pPr>
        <w:pStyle w:val="a3"/>
        <w:numPr>
          <w:ilvl w:val="0"/>
          <w:numId w:val="17"/>
        </w:numPr>
      </w:pPr>
      <w:r>
        <w:t>осуществляют выбор принимающей организации; обращаются в выбранную организацию с запросом о наличии свободных мест, в том числе с использованием сети Интернет;</w:t>
      </w:r>
    </w:p>
    <w:p w:rsidR="003F731A" w:rsidRDefault="00205781" w:rsidP="003F731A">
      <w:pPr>
        <w:pStyle w:val="a3"/>
        <w:numPr>
          <w:ilvl w:val="0"/>
          <w:numId w:val="17"/>
        </w:numPr>
      </w:pPr>
      <w:r>
        <w:t xml:space="preserve"> 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 для определения принимающей организации из числа муниципальных образовательных организаций; </w:t>
      </w:r>
    </w:p>
    <w:p w:rsidR="003F731A" w:rsidRDefault="00205781" w:rsidP="003F731A">
      <w:pPr>
        <w:pStyle w:val="a3"/>
        <w:numPr>
          <w:ilvl w:val="0"/>
          <w:numId w:val="17"/>
        </w:numPr>
      </w:pPr>
      <w:r>
        <w:t xml:space="preserve">обращаются </w:t>
      </w:r>
      <w:proofErr w:type="gramStart"/>
      <w:r>
        <w:t>в исходную организацию с заявлением об отчислении обучающегося в связи с переводом</w:t>
      </w:r>
      <w:proofErr w:type="gramEnd"/>
      <w:r>
        <w:t xml:space="preserve"> в принимающую организацию. Заявление о переводе может быть направлено в форме электронного документа с использованием сети Интернет. </w:t>
      </w:r>
    </w:p>
    <w:p w:rsidR="003F731A" w:rsidRDefault="00205781" w:rsidP="003F731A">
      <w:r>
        <w:t>6.4.2. В заявлении совершеннолетнего обучающегося или родителей (законных представителей) несовершеннолетнего обучающегося об отчислении в порядке перевода в принимающую организацию указываются:</w:t>
      </w:r>
    </w:p>
    <w:p w:rsidR="003F731A" w:rsidRDefault="00205781" w:rsidP="003F731A">
      <w:pPr>
        <w:pStyle w:val="a3"/>
        <w:numPr>
          <w:ilvl w:val="0"/>
          <w:numId w:val="18"/>
        </w:numPr>
      </w:pPr>
      <w:r>
        <w:t xml:space="preserve">фамилия, имя, отчество (при наличии) </w:t>
      </w:r>
      <w:proofErr w:type="gramStart"/>
      <w:r>
        <w:t>обучающегося</w:t>
      </w:r>
      <w:proofErr w:type="gramEnd"/>
      <w:r>
        <w:t xml:space="preserve">; </w:t>
      </w:r>
    </w:p>
    <w:p w:rsidR="003F731A" w:rsidRDefault="00205781" w:rsidP="003F731A">
      <w:pPr>
        <w:pStyle w:val="a3"/>
        <w:numPr>
          <w:ilvl w:val="0"/>
          <w:numId w:val="18"/>
        </w:numPr>
      </w:pPr>
      <w:r>
        <w:t xml:space="preserve">дата рождения; </w:t>
      </w:r>
    </w:p>
    <w:p w:rsidR="003F731A" w:rsidRDefault="00205781" w:rsidP="003F731A">
      <w:pPr>
        <w:pStyle w:val="a3"/>
        <w:numPr>
          <w:ilvl w:val="0"/>
          <w:numId w:val="18"/>
        </w:numPr>
      </w:pPr>
      <w:r>
        <w:t>класс и профиль обучения (при наличии);</w:t>
      </w:r>
    </w:p>
    <w:p w:rsidR="003F731A" w:rsidRDefault="00205781" w:rsidP="003F731A">
      <w:pPr>
        <w:pStyle w:val="a3"/>
        <w:numPr>
          <w:ilvl w:val="0"/>
          <w:numId w:val="18"/>
        </w:numPr>
      </w:pPr>
      <w:r>
        <w:t xml:space="preserve"> наименование принимающей организации.</w:t>
      </w:r>
      <w:r w:rsidR="003F731A">
        <w:t xml:space="preserve"> </w:t>
      </w:r>
    </w:p>
    <w:p w:rsidR="003F731A" w:rsidRDefault="00205781" w:rsidP="003F731A">
      <w:r>
        <w:t xml:space="preserve">В случае переезда в другую местность указывается только населенный пункт, субъект Российской Федерации. </w:t>
      </w:r>
    </w:p>
    <w:p w:rsidR="003F731A" w:rsidRDefault="00205781" w:rsidP="003F731A">
      <w:r>
        <w:lastRenderedPageBreak/>
        <w:t>6.4.3. На основании заявления совершеннолетнего обучающегося или родителей (законных представителей) несовершеннолетнего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w:t>
      </w:r>
    </w:p>
    <w:p w:rsidR="003F731A" w:rsidRDefault="00205781" w:rsidP="003F731A">
      <w:r>
        <w:t xml:space="preserve"> 6.4.4. Исходная организация выдает </w:t>
      </w:r>
      <w:proofErr w:type="gramStart"/>
      <w:r>
        <w:t>совершеннолетнему</w:t>
      </w:r>
      <w:proofErr w:type="gramEnd"/>
      <w:r>
        <w:t xml:space="preserve"> обучающемуся или родителям (законным представителям) несовершеннолетнего обучающегося следующие документы: личное дело обучающегося; 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(уполномоченного им лица).</w:t>
      </w:r>
    </w:p>
    <w:p w:rsidR="003F731A" w:rsidRDefault="00205781" w:rsidP="003F731A">
      <w:r>
        <w:t xml:space="preserve"> 6.4.5. Требование предоставления других документов </w:t>
      </w:r>
      <w:proofErr w:type="gramStart"/>
      <w:r>
        <w:t>в качестве основания для зачисления обучающихся в принимающую организацию в связи с переводом</w:t>
      </w:r>
      <w:proofErr w:type="gramEnd"/>
      <w:r>
        <w:t xml:space="preserve"> из исходной организации не допускается.</w:t>
      </w:r>
    </w:p>
    <w:p w:rsidR="003F731A" w:rsidRDefault="00205781" w:rsidP="003F731A">
      <w:r>
        <w:t xml:space="preserve"> 6.4.6. Указанные в пункте 6.4.4. документы представляются </w:t>
      </w:r>
      <w:proofErr w:type="gramStart"/>
      <w:r>
        <w:t>совершеннолетним</w:t>
      </w:r>
      <w:proofErr w:type="gramEnd"/>
      <w:r>
        <w:t xml:space="preserve"> обучающимся или родителями (законными представителями)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 удостоверяющего личность совершеннолетнего обучающегося или родителя (законного представителя) несовершеннолетнего обучающегося. </w:t>
      </w:r>
    </w:p>
    <w:p w:rsidR="003F731A" w:rsidRDefault="00205781" w:rsidP="003F731A">
      <w:r>
        <w:t xml:space="preserve">6.4.7. Зачисление обучающегося в принимающую организацию в порядке перевода оформляется распорядительным актом руководителя принимающей организации (уполномоченного им лица) в течение трех рабочих дней после приема заявления и документов, указанных в пункте 6.4.4. , с указанием даты зачисления и класса. </w:t>
      </w:r>
    </w:p>
    <w:p w:rsidR="003F731A" w:rsidRDefault="00205781" w:rsidP="003F731A">
      <w:r>
        <w:t xml:space="preserve">6.4.8. Принимающая организация при зачислении обучающегося, отчисленного из исходной организации, в течение двух рабочих дней с даты издания распорядительного </w:t>
      </w:r>
      <w:proofErr w:type="gramStart"/>
      <w:r>
        <w:t>акта</w:t>
      </w:r>
      <w:proofErr w:type="gramEnd"/>
      <w:r>
        <w:t xml:space="preserve">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 </w:t>
      </w:r>
    </w:p>
    <w:p w:rsidR="003F731A" w:rsidRDefault="00205781" w:rsidP="003F731A">
      <w:r>
        <w:t xml:space="preserve">6.5. Перевод обучающегося в случае прекращения деятельности исходной организации, аннулирования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w:t>
      </w:r>
    </w:p>
    <w:p w:rsidR="003F731A" w:rsidRDefault="00205781" w:rsidP="003F731A">
      <w:r>
        <w:lastRenderedPageBreak/>
        <w:t xml:space="preserve">6.5.1.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(перечень принимающих организаций), в которую будут переводиться обучающиеся, предоставившие необходимые письменные согласия на перевод в соответствии с пунктом 6.2. О предстоящем переводе исходная организация в случае прекращения своей деятельности обязана уведомить совершеннолетних обучающихся, родителей (законных представителей) несовершеннолетних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 а также </w:t>
      </w:r>
      <w:proofErr w:type="gramStart"/>
      <w:r>
        <w:t>разместить</w:t>
      </w:r>
      <w:proofErr w:type="gramEnd"/>
      <w:r>
        <w:t xml:space="preserve"> указанное уведомление на своем официальном сайте в сети Интернет. Данное уведомление должно содержать сроки предоставления письменных согласий лиц, указанных в пункте 6.2., на перевод в принимающую организацию.</w:t>
      </w:r>
    </w:p>
    <w:p w:rsidR="00E43917" w:rsidRDefault="00205781" w:rsidP="003F731A">
      <w:r>
        <w:t xml:space="preserve"> 6.5.2. О причине, влекущей за собой необходимость перевода обучающихся, исходная организация обязана уведомить учредителя, совершеннолетних обучающихся или родителей (законных представителей) несовершеннолетних обучающихся в письменной форме, а также </w:t>
      </w:r>
      <w:proofErr w:type="gramStart"/>
      <w:r>
        <w:t>разместить</w:t>
      </w:r>
      <w:proofErr w:type="gramEnd"/>
      <w:r>
        <w:t xml:space="preserve"> указанное уведомление на своем официальном сайте в сети Интернет: </w:t>
      </w:r>
    </w:p>
    <w:p w:rsidR="00E43917" w:rsidRDefault="00205781" w:rsidP="00E43917">
      <w:pPr>
        <w:pStyle w:val="a3"/>
        <w:numPr>
          <w:ilvl w:val="0"/>
          <w:numId w:val="19"/>
        </w:numPr>
      </w:pPr>
      <w:r>
        <w:t xml:space="preserve">в случае аннулирования лицензии на осуществление образовательной деятельности - в течение пяти рабочих дней с момента вступления в законную силу решения суда; </w:t>
      </w:r>
    </w:p>
    <w:p w:rsidR="00E43917" w:rsidRDefault="00205781" w:rsidP="00E43917">
      <w:pPr>
        <w:pStyle w:val="a3"/>
        <w:numPr>
          <w:ilvl w:val="0"/>
          <w:numId w:val="19"/>
        </w:numPr>
      </w:pPr>
      <w:proofErr w:type="gramStart"/>
      <w:r>
        <w:t xml:space="preserve">в случае приостановления действия лицензии - в течение пяти рабочих дней с момента внесения в Реестр лицензий сведений, содержащих информацию о принятом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решении о приостановлении действия лицензии на осуществление образовательной деятельности; </w:t>
      </w:r>
      <w:proofErr w:type="gramEnd"/>
    </w:p>
    <w:p w:rsidR="00E43917" w:rsidRDefault="00205781" w:rsidP="00E43917">
      <w:pPr>
        <w:pStyle w:val="a3"/>
        <w:numPr>
          <w:ilvl w:val="0"/>
          <w:numId w:val="19"/>
        </w:numPr>
      </w:pPr>
      <w:proofErr w:type="gramStart"/>
      <w:r>
        <w:t>в случае лишения исходной организации государственной аккредитации полностью или по соответствующей образовательной программе, а также приостановления действия государственной аккредитации полностью или в отношении отдельных уровней образования - в течение пяти рабочих дней с момента внесения в Реестр организаций, осуществляющих образовательную деятельность по имеющим государственную аккредитацию образовательным программам, сведений, содержащих информацию о принятом федеральным органом исполнительной власти, осуществляющим функции по контролю и</w:t>
      </w:r>
      <w:proofErr w:type="gramEnd"/>
      <w:r>
        <w:t xml:space="preserve"> надзору в сфере образования, или органом исполнительной власти субъекта Российской Федерации, осуществляющим переданные </w:t>
      </w:r>
      <w:r>
        <w:lastRenderedPageBreak/>
        <w:t xml:space="preserve">Российской Федерацией полномочия в сфере образования (далее - </w:t>
      </w:r>
      <w:proofErr w:type="spellStart"/>
      <w:r>
        <w:t>аккредитационные</w:t>
      </w:r>
      <w:proofErr w:type="spellEnd"/>
      <w:r>
        <w:t xml:space="preserve"> органы), решении о лишении исходной организации 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образования;</w:t>
      </w:r>
    </w:p>
    <w:p w:rsidR="00E43917" w:rsidRDefault="00205781" w:rsidP="00E43917">
      <w:pPr>
        <w:pStyle w:val="a3"/>
        <w:numPr>
          <w:ilvl w:val="0"/>
          <w:numId w:val="19"/>
        </w:numPr>
      </w:pPr>
      <w:r>
        <w:t xml:space="preserve"> </w:t>
      </w:r>
      <w:proofErr w:type="gramStart"/>
      <w:r>
        <w:t xml:space="preserve">в случае если до истечения срока действия государственной аккредитации по соответствующей образовательной программе осталось менее 105 дней и у исходной организации отсутствует полученное от </w:t>
      </w:r>
      <w:proofErr w:type="spellStart"/>
      <w:r>
        <w:t>аккредитационного</w:t>
      </w:r>
      <w:proofErr w:type="spellEnd"/>
      <w:r>
        <w:t xml:space="preserve">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 в течение пяти рабочих дней с момента наступления указанного случая;</w:t>
      </w:r>
      <w:proofErr w:type="gramEnd"/>
    </w:p>
    <w:p w:rsidR="00E43917" w:rsidRDefault="00205781" w:rsidP="00E43917">
      <w:pPr>
        <w:pStyle w:val="a3"/>
        <w:numPr>
          <w:ilvl w:val="0"/>
          <w:numId w:val="19"/>
        </w:numPr>
      </w:pPr>
      <w:r>
        <w:t xml:space="preserve"> </w:t>
      </w:r>
      <w:proofErr w:type="gramStart"/>
      <w:r>
        <w:t xml:space="preserve">в случае отказа </w:t>
      </w:r>
      <w:proofErr w:type="spellStart"/>
      <w:r>
        <w:t>аккредитационного</w:t>
      </w:r>
      <w:proofErr w:type="spellEnd"/>
      <w:r>
        <w:t xml:space="preserve"> органа исходной организации в государственной аккредитации по соответствующей образовательной программе, если срок действия государственной аккредитации по соответствующей образовательной программе истек, - в течение пяти рабочих дней с момента внесения в Реестр организаций, осуществляющих образовательную деятельность по имеющим государственную аккредитацию образовательным программам, сведений, содержащих информацию об издании акта </w:t>
      </w:r>
      <w:proofErr w:type="spellStart"/>
      <w:r>
        <w:t>аккредитационного</w:t>
      </w:r>
      <w:proofErr w:type="spellEnd"/>
      <w:r>
        <w:t xml:space="preserve"> органа об отказе исходной организации в государственной аккредитации по</w:t>
      </w:r>
      <w:proofErr w:type="gramEnd"/>
      <w:r>
        <w:t xml:space="preserve"> соответствующей образовательной программе. </w:t>
      </w:r>
    </w:p>
    <w:p w:rsidR="00E43917" w:rsidRDefault="00205781" w:rsidP="00E43917">
      <w:pPr>
        <w:ind w:left="360"/>
      </w:pPr>
      <w:r>
        <w:t xml:space="preserve">6.5.3. </w:t>
      </w:r>
      <w:proofErr w:type="gramStart"/>
      <w:r>
        <w:t xml:space="preserve">Учредитель, за исключением случая, указанного в пункте 6.5.1., осуществляет выбор принимающих организаций с использованием: информации, предварительно полученной от исходной организации, о списочном составе обучающихся с указанием осваиваемых ими образовательных программ; сведений, содержащихся в Реестре организаций, осуществляющих образовательную деятельность по имеющим государственную аккредитацию образовательным программам. </w:t>
      </w:r>
      <w:proofErr w:type="gramEnd"/>
    </w:p>
    <w:p w:rsidR="00E43917" w:rsidRDefault="00205781" w:rsidP="00E43917">
      <w:pPr>
        <w:ind w:left="360"/>
      </w:pPr>
      <w:r>
        <w:t xml:space="preserve">6.5.4. Учредитель запрашивает выбранные им из Реестра организаций, осуществляющих образовательную деятельность по имеющим государственную аккредитацию образовательным программам, организации, осуществляющие образовательную деятельность по соответствующим образовательным программам, о возможности перевода в них обучающихся. 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 </w:t>
      </w:r>
    </w:p>
    <w:p w:rsidR="00E43917" w:rsidRDefault="00205781" w:rsidP="00E43917">
      <w:pPr>
        <w:ind w:left="360"/>
      </w:pPr>
      <w:r>
        <w:t xml:space="preserve">6.5.5. Исходная организация доводит до сведения обучающихся и их родителей (законных представителей) полученную от учредителя </w:t>
      </w:r>
      <w:r>
        <w:lastRenderedPageBreak/>
        <w:t>информацию об организациях, реализующих соответствующие образовательные программы, которые дали согласие на перевод обучающихся из исходной организации, а также о сроках предоставления письменных согласий лиц, указанных в пункте 6.2., на перевод в принимающую организацию. Указанная информация доводится в течение десяти рабочих дней с момента ее получения и включает в себя:</w:t>
      </w:r>
    </w:p>
    <w:p w:rsidR="00E43917" w:rsidRDefault="00205781" w:rsidP="00E43917">
      <w:pPr>
        <w:pStyle w:val="a3"/>
        <w:numPr>
          <w:ilvl w:val="0"/>
          <w:numId w:val="20"/>
        </w:numPr>
      </w:pPr>
      <w:r>
        <w:t>наименование принимающей организации (принимающих организаций),</w:t>
      </w:r>
    </w:p>
    <w:p w:rsidR="00E43917" w:rsidRDefault="00205781" w:rsidP="00E43917">
      <w:pPr>
        <w:pStyle w:val="a3"/>
        <w:numPr>
          <w:ilvl w:val="0"/>
          <w:numId w:val="20"/>
        </w:numPr>
      </w:pPr>
      <w:r>
        <w:t xml:space="preserve"> перечень образовательных программ, реализуемых организацией, количество свободных мест.</w:t>
      </w:r>
    </w:p>
    <w:p w:rsidR="00E43917" w:rsidRDefault="00205781" w:rsidP="00E43917">
      <w:pPr>
        <w:ind w:left="360"/>
      </w:pPr>
      <w:r>
        <w:t xml:space="preserve"> 6.5.6. </w:t>
      </w:r>
      <w:proofErr w:type="gramStart"/>
      <w:r>
        <w:t>После получения соответствующих письменных согласий лиц, указанных в пункте 6.2.,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(прекращение деятельности организации, аннулирование лицензии, лишение организации государственной аккредитации по соответствующей образовательной программе, истечение срока действия государственной аккредитации по соответствующей образовательной программе).</w:t>
      </w:r>
      <w:proofErr w:type="gramEnd"/>
    </w:p>
    <w:p w:rsidR="00E43917" w:rsidRDefault="00205781" w:rsidP="00E43917">
      <w:pPr>
        <w:ind w:left="360"/>
      </w:pPr>
      <w:r>
        <w:t xml:space="preserve"> 6.5.7. В случае отказа от перевода в предлагаемую принимающую организацию </w:t>
      </w:r>
      <w:proofErr w:type="gramStart"/>
      <w:r>
        <w:t>совершеннолетний</w:t>
      </w:r>
      <w:proofErr w:type="gramEnd"/>
      <w:r>
        <w:t xml:space="preserve"> обучающийся или родители (законные представители) несовершеннолетнего обучающегося указывают об этом в письменном заявлении. </w:t>
      </w:r>
    </w:p>
    <w:p w:rsidR="00E43917" w:rsidRDefault="00205781" w:rsidP="00E43917">
      <w:pPr>
        <w:ind w:left="360"/>
      </w:pPr>
      <w:r>
        <w:t xml:space="preserve">6.5.8. Исходная организация передает в принимающую организацию списочный состав обучающихся, копии учебных планов, соответствующие письменные согласия лиц, указанных в пункте 6.2, личные дела обучающихся. </w:t>
      </w:r>
    </w:p>
    <w:p w:rsidR="00E43917" w:rsidRDefault="00205781" w:rsidP="00E43917">
      <w:pPr>
        <w:ind w:left="360"/>
      </w:pPr>
      <w:r>
        <w:t xml:space="preserve">6.5.9. </w:t>
      </w:r>
      <w:proofErr w:type="gramStart"/>
      <w:r>
        <w:t>На основании представленных документов принимающая организация издает распорядительный акт о зачислении обучающихся в принимающую организацию в порядке перевода в связи с прекращением деятельности исходной организации, аннулированием лицензии, приостановлением действия лицензии, лишением исходной организации государственной аккредитации по соответствующей образовательной программе, приостановлением действия государственной аккредитации полностью или в отношении отдельных уровней образования, истечением срока действия государственной аккредитации по соответствующей образовательной программе.</w:t>
      </w:r>
      <w:proofErr w:type="gramEnd"/>
      <w:r>
        <w:t xml:space="preserve"> В распорядительном акте о зачислении делается </w:t>
      </w:r>
      <w:proofErr w:type="gramStart"/>
      <w:r>
        <w:t>запись</w:t>
      </w:r>
      <w:proofErr w:type="gramEnd"/>
      <w:r>
        <w:t xml:space="preserve"> о зачислении обучающегося в порядке перевода с указанием исходной организации, в которой он обучался до перевода, класса, формы обучения. </w:t>
      </w:r>
    </w:p>
    <w:p w:rsidR="00E43917" w:rsidRDefault="00205781" w:rsidP="00E43917">
      <w:pPr>
        <w:ind w:left="360"/>
      </w:pPr>
      <w:r>
        <w:t xml:space="preserve">6.5.10. </w:t>
      </w:r>
      <w:proofErr w:type="gramStart"/>
      <w:r>
        <w:t xml:space="preserve">В принимающей организации на основании переданных личных дел на обучающихся формируются новые личные дела, включающие, в том числе, выписку из распорядительного акта о </w:t>
      </w:r>
      <w:r>
        <w:lastRenderedPageBreak/>
        <w:t xml:space="preserve">зачислении в порядке перевода, соответствующие письменные согласия лиц, указанных в пункте 6.2. </w:t>
      </w:r>
      <w:proofErr w:type="gramEnd"/>
    </w:p>
    <w:p w:rsidR="00E43917" w:rsidRDefault="00E43917" w:rsidP="00E43917">
      <w:pPr>
        <w:ind w:left="360"/>
      </w:pPr>
    </w:p>
    <w:p w:rsidR="00E43917" w:rsidRDefault="00205781" w:rsidP="00E43917">
      <w:pPr>
        <w:ind w:left="360"/>
        <w:jc w:val="center"/>
        <w:rPr>
          <w:b/>
        </w:rPr>
      </w:pPr>
      <w:r w:rsidRPr="00E43917">
        <w:rPr>
          <w:b/>
        </w:rPr>
        <w:t xml:space="preserve">7. Основания отчисление и восстановления </w:t>
      </w:r>
      <w:proofErr w:type="gramStart"/>
      <w:r w:rsidRPr="00E43917">
        <w:rPr>
          <w:b/>
        </w:rPr>
        <w:t>обучающихся</w:t>
      </w:r>
      <w:proofErr w:type="gramEnd"/>
    </w:p>
    <w:p w:rsidR="00E43917" w:rsidRPr="00E43917" w:rsidRDefault="00E43917" w:rsidP="00E43917">
      <w:pPr>
        <w:ind w:left="360"/>
        <w:jc w:val="center"/>
        <w:rPr>
          <w:b/>
        </w:rPr>
      </w:pPr>
    </w:p>
    <w:p w:rsidR="00E43917" w:rsidRDefault="00205781" w:rsidP="00E43917">
      <w:pPr>
        <w:ind w:left="360"/>
      </w:pPr>
      <w:r>
        <w:t xml:space="preserve">7.1. </w:t>
      </w:r>
      <w:proofErr w:type="gramStart"/>
      <w:r>
        <w:t>Обучающийся</w:t>
      </w:r>
      <w:proofErr w:type="gramEnd"/>
      <w:r>
        <w:t xml:space="preserve"> может быть отчислен из организации, осуществляющей образовательную деятельность:</w:t>
      </w:r>
    </w:p>
    <w:p w:rsidR="008955BA" w:rsidRDefault="00205781" w:rsidP="00E43917">
      <w:pPr>
        <w:pStyle w:val="a3"/>
        <w:numPr>
          <w:ilvl w:val="0"/>
          <w:numId w:val="21"/>
        </w:numPr>
      </w:pPr>
      <w:r>
        <w:t xml:space="preserve">в связи с получением образования (завершением обучения); </w:t>
      </w:r>
    </w:p>
    <w:p w:rsidR="008955BA" w:rsidRDefault="00205781" w:rsidP="00E43917">
      <w:pPr>
        <w:pStyle w:val="a3"/>
        <w:numPr>
          <w:ilvl w:val="0"/>
          <w:numId w:val="21"/>
        </w:numPr>
      </w:pPr>
      <w:r>
        <w:t xml:space="preserve">по инициативе обучающегося или родителей (законных представителей) несовершеннолетнего обучающегося, в т.ч. в случае перевода обучающегося для продолжения освоения образовательной программы в другой организации, осуществляющей образовательную деятельность; </w:t>
      </w:r>
    </w:p>
    <w:p w:rsidR="008955BA" w:rsidRDefault="00205781" w:rsidP="00E43917">
      <w:pPr>
        <w:pStyle w:val="a3"/>
        <w:numPr>
          <w:ilvl w:val="0"/>
          <w:numId w:val="21"/>
        </w:numPr>
      </w:pPr>
      <w:r>
        <w:t>в случае установления нарушения порядка приема в общеобразовательную организацию, повлекшего по вине обучающегося его незаконное зачисление в организацию (согласно п.2 ч. 2 ст. 61 ФЗ «Об образовании в РФ»);</w:t>
      </w:r>
    </w:p>
    <w:p w:rsidR="008955BA" w:rsidRDefault="00205781" w:rsidP="00E43917">
      <w:pPr>
        <w:pStyle w:val="a3"/>
        <w:numPr>
          <w:ilvl w:val="0"/>
          <w:numId w:val="21"/>
        </w:numPr>
      </w:pPr>
      <w:r>
        <w:t xml:space="preserve"> за неисполнение или нарушение Устава организации, осуществляющей образовательную деятельность, Правил внутреннего распорядка, или иных локальных нормативных актов по вопросам организации и осуществления образовательной деятельности; </w:t>
      </w:r>
    </w:p>
    <w:p w:rsidR="00E43917" w:rsidRDefault="00205781" w:rsidP="00E43917">
      <w:pPr>
        <w:pStyle w:val="a3"/>
        <w:numPr>
          <w:ilvl w:val="0"/>
          <w:numId w:val="21"/>
        </w:numPr>
      </w:pPr>
      <w:r>
        <w:t>по обстоятельствам, не зависящим от воли обучающегося или родителей (законных представителей) несовершеннолетнего обучающегося и школы, в т.ч. в случае ликвидации организации, осуществляющей образовательную деятельность.</w:t>
      </w:r>
    </w:p>
    <w:p w:rsidR="00E43917" w:rsidRDefault="00205781" w:rsidP="00E43917">
      <w:pPr>
        <w:ind w:left="360"/>
      </w:pPr>
      <w:r>
        <w:t xml:space="preserve"> 7.2. Отчисление обучающегося, как мера дисциплинарного взыскания, осуществляется в соответствии с Порядком применения к обучающимся и снятия с обучающихся мер дисциплинарного взыскания, утвержденным Приказом Министерства образования и науки РФ от 15.03.13 № 185 (ч.12.ст.43 «Об образовании в РФ»). </w:t>
      </w:r>
    </w:p>
    <w:p w:rsidR="00E43917" w:rsidRDefault="00205781" w:rsidP="00E43917">
      <w:pPr>
        <w:ind w:left="360"/>
      </w:pPr>
      <w:r>
        <w:t>7.3.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w:t>
      </w:r>
    </w:p>
    <w:p w:rsidR="00E43917" w:rsidRDefault="00205781" w:rsidP="00E43917">
      <w:pPr>
        <w:ind w:left="360"/>
      </w:pPr>
      <w:r>
        <w:t xml:space="preserve"> 7.4. Школа незамедлительно информирует об отчислении несовершеннолетнего обучающегося в качестве меры дисциплинарного взыскания отдел образования администрации </w:t>
      </w:r>
      <w:r w:rsidR="00E43917">
        <w:t>Красноармейского</w:t>
      </w:r>
      <w:r>
        <w:t xml:space="preserve"> района. Отдел образования администрации </w:t>
      </w:r>
      <w:r w:rsidR="00E43917">
        <w:t>Красноармейского</w:t>
      </w:r>
      <w:r>
        <w:t xml:space="preserve"> района и родители (законные представители) несовершеннолетнего обучающегося, отчисленного из школы, не позднее чем в месячный срок принимают меры, обеспечивающие </w:t>
      </w:r>
      <w:r>
        <w:lastRenderedPageBreak/>
        <w:t xml:space="preserve">получение </w:t>
      </w:r>
      <w:proofErr w:type="gramStart"/>
      <w:r>
        <w:t>несовершеннолетним</w:t>
      </w:r>
      <w:proofErr w:type="gramEnd"/>
      <w:r>
        <w:t xml:space="preserve"> обучающимся общего образования. 7.5. </w:t>
      </w:r>
      <w:proofErr w:type="gramStart"/>
      <w:r>
        <w:t>Обучающийся</w:t>
      </w:r>
      <w:proofErr w:type="gramEnd"/>
      <w:r>
        <w:t xml:space="preserve">, родители (законные представители) несовершеннолетнего обучающегося вправе обжаловать в комиссии по урегулированию споров между участниками образовательных отношений меры дисциплинарного взыскания и их применение к обучающемуся. </w:t>
      </w:r>
    </w:p>
    <w:p w:rsidR="00E43917" w:rsidRDefault="00205781" w:rsidP="00E43917">
      <w:pPr>
        <w:ind w:left="360"/>
      </w:pPr>
      <w:r>
        <w:t xml:space="preserve">7.6. Меры дисциплинарного взыскания не применяются к </w:t>
      </w:r>
      <w:proofErr w:type="gramStart"/>
      <w:r>
        <w:t>обучающимся</w:t>
      </w:r>
      <w:proofErr w:type="gramEnd"/>
      <w:r>
        <w:t>, осваивающим программы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E43917" w:rsidRDefault="00205781" w:rsidP="00E43917">
      <w:pPr>
        <w:ind w:left="360"/>
      </w:pPr>
      <w:r>
        <w:t xml:space="preserve"> 7.7. Не допускается применение мер дисциплинарного взыскания к </w:t>
      </w:r>
      <w:proofErr w:type="gramStart"/>
      <w:r>
        <w:t>обучающимся</w:t>
      </w:r>
      <w:proofErr w:type="gramEnd"/>
      <w:r>
        <w:t xml:space="preserve"> во время их болезни, каникул.</w:t>
      </w:r>
    </w:p>
    <w:p w:rsidR="00E43917" w:rsidRDefault="00205781" w:rsidP="00E43917">
      <w:pPr>
        <w:ind w:left="360"/>
      </w:pPr>
      <w:r>
        <w:t xml:space="preserve"> 7.8. Решение о переводе, отчислении детей-сирот и детей, оставшихся без попечения родителей, из одной организации в другую принимается с согласия комиссии по делам несовершеннолетних и защите их прав и органа опеки и попечительства. </w:t>
      </w:r>
    </w:p>
    <w:p w:rsidR="00E43917" w:rsidRDefault="00205781" w:rsidP="00E43917">
      <w:pPr>
        <w:ind w:left="360"/>
      </w:pPr>
      <w:r>
        <w:t xml:space="preserve">7.9. Отчисление обучающегося при его переводе для продолжения освоения образовательной программы в другую организацию, осуществляющую образовательную деятельность, осуществляется в соответствии с Порядком перевода лиц, обучающихся по образовательным программам начального общего, основного общего и среднего общего образования, из одной образовательной организации в другую образовательную организацию, реализующую соответствующие образовательные программы. </w:t>
      </w:r>
    </w:p>
    <w:p w:rsidR="008955BA" w:rsidRDefault="00205781" w:rsidP="00E43917">
      <w:pPr>
        <w:ind w:left="360"/>
      </w:pPr>
      <w:r>
        <w:t>7.10. Отчисление по инициативе обучающегося или родителей (законных представителей) несовершеннолетнего обучающегося, достигшего возраста пятнадцати лет, за исключением отчисления при переводе обучающегося для продолжения освоения образовательной программы в другую организацию, осуществляющую образовательную деятельность, производится по заявлению обучающегося или родителей (законных представителей) обучающегося.</w:t>
      </w:r>
    </w:p>
    <w:p w:rsidR="008955BA" w:rsidRDefault="00205781" w:rsidP="00E43917">
      <w:pPr>
        <w:ind w:left="360"/>
      </w:pPr>
      <w:r>
        <w:t xml:space="preserve"> В заявлении указываются:</w:t>
      </w:r>
    </w:p>
    <w:p w:rsidR="008955BA" w:rsidRDefault="00205781" w:rsidP="008955BA">
      <w:pPr>
        <w:pStyle w:val="a3"/>
        <w:numPr>
          <w:ilvl w:val="0"/>
          <w:numId w:val="22"/>
        </w:numPr>
      </w:pPr>
      <w:r>
        <w:t xml:space="preserve">фамилия, имя, отчество (при наличии) школьника; </w:t>
      </w:r>
    </w:p>
    <w:p w:rsidR="008955BA" w:rsidRDefault="00205781" w:rsidP="008955BA">
      <w:pPr>
        <w:pStyle w:val="a3"/>
        <w:numPr>
          <w:ilvl w:val="0"/>
          <w:numId w:val="22"/>
        </w:numPr>
      </w:pPr>
      <w:r>
        <w:t xml:space="preserve">дата и место рождения; </w:t>
      </w:r>
    </w:p>
    <w:p w:rsidR="008955BA" w:rsidRDefault="00205781" w:rsidP="008955BA">
      <w:pPr>
        <w:pStyle w:val="a3"/>
        <w:numPr>
          <w:ilvl w:val="0"/>
          <w:numId w:val="22"/>
        </w:numPr>
      </w:pPr>
      <w:r>
        <w:t>класс обучения;</w:t>
      </w:r>
    </w:p>
    <w:p w:rsidR="008955BA" w:rsidRDefault="00205781" w:rsidP="008955BA">
      <w:pPr>
        <w:pStyle w:val="a3"/>
        <w:numPr>
          <w:ilvl w:val="0"/>
          <w:numId w:val="22"/>
        </w:numPr>
      </w:pPr>
      <w:r>
        <w:t xml:space="preserve"> причины оставления организации.</w:t>
      </w:r>
    </w:p>
    <w:p w:rsidR="008955BA" w:rsidRDefault="00205781" w:rsidP="008955BA">
      <w:r>
        <w:t xml:space="preserve">После поступления заявления родителей (законных представителей) несовершеннолетнего обучающегося, достигшего возраста пятнадцати лет и не имеющего основного общего образования, общеобразовательная организация испрашивает письменное согласие на отчисление комиссии по делам несовершеннолетних и защите их прав и органа местного самоуправления в сфере образования. При поступлении заявления несовершеннолетнего обучающегося, достигшего возраста </w:t>
      </w:r>
      <w:r>
        <w:lastRenderedPageBreak/>
        <w:t xml:space="preserve">пятнадцати лет и не имеющего основного общего образования, общеобразовательная организация испрашивает письменное согласие на отчисление у родителей (законных представителей) обучающегося, комиссии по делам несовершеннолетних и защите их прав и органа местного самоуправления в сфере образования. </w:t>
      </w:r>
    </w:p>
    <w:p w:rsidR="008955BA" w:rsidRDefault="00205781" w:rsidP="008955BA">
      <w:r>
        <w:t>7.11. Отчисление из организации, осуществляющей образовательную деятельность, оформляется приказом директора школы с внесением соответствующих записей в алфавитную книгу учета обучающихся. 7.12. При отчислении организация, осуществляющая образовательную деятельность, выдает заявителю следующие документы:</w:t>
      </w:r>
    </w:p>
    <w:p w:rsidR="008955BA" w:rsidRDefault="00205781" w:rsidP="008955BA">
      <w:pPr>
        <w:pStyle w:val="a3"/>
        <w:numPr>
          <w:ilvl w:val="0"/>
          <w:numId w:val="23"/>
        </w:numPr>
      </w:pPr>
      <w:r>
        <w:t xml:space="preserve">личное дело </w:t>
      </w:r>
      <w:proofErr w:type="gramStart"/>
      <w:r>
        <w:t>обучающегося</w:t>
      </w:r>
      <w:proofErr w:type="gramEnd"/>
      <w:r>
        <w:t xml:space="preserve">; </w:t>
      </w:r>
    </w:p>
    <w:p w:rsidR="008955BA" w:rsidRDefault="00205781" w:rsidP="008955BA">
      <w:pPr>
        <w:pStyle w:val="a3"/>
        <w:numPr>
          <w:ilvl w:val="0"/>
          <w:numId w:val="23"/>
        </w:numPr>
      </w:pPr>
      <w:r>
        <w:t xml:space="preserve">ведомость текущих оценок, которая подписывается директором школы и заверяется печатью; </w:t>
      </w:r>
    </w:p>
    <w:p w:rsidR="008955BA" w:rsidRDefault="00205781" w:rsidP="008955BA">
      <w:pPr>
        <w:pStyle w:val="a3"/>
        <w:numPr>
          <w:ilvl w:val="0"/>
          <w:numId w:val="23"/>
        </w:numPr>
      </w:pPr>
      <w:r>
        <w:t xml:space="preserve">документ об уровне образования (при его наличии); </w:t>
      </w:r>
    </w:p>
    <w:p w:rsidR="008955BA" w:rsidRDefault="00205781" w:rsidP="008955BA">
      <w:pPr>
        <w:pStyle w:val="a3"/>
        <w:numPr>
          <w:ilvl w:val="0"/>
          <w:numId w:val="23"/>
        </w:numPr>
      </w:pPr>
      <w:r>
        <w:t xml:space="preserve">медицинскую карту </w:t>
      </w:r>
      <w:proofErr w:type="gramStart"/>
      <w:r>
        <w:t>обучающегося</w:t>
      </w:r>
      <w:proofErr w:type="gramEnd"/>
      <w:r>
        <w:t xml:space="preserve">. </w:t>
      </w:r>
    </w:p>
    <w:p w:rsidR="008955BA" w:rsidRDefault="00205781" w:rsidP="008955BA">
      <w:r>
        <w:t xml:space="preserve">7.13. </w:t>
      </w:r>
      <w:proofErr w:type="gramStart"/>
      <w:r>
        <w:t>Обучающимся, не прошедшим итоговой аттестации или получившим на итоговой аттестации неудовлетворительные результаты, а также обучающимся, освоившим часть образовательной программ и (или) отчисленным из организации выдается справка об обучении или периоде обучения установленного образца (приложение 1 к данному локальному акту).</w:t>
      </w:r>
      <w:proofErr w:type="gramEnd"/>
    </w:p>
    <w:p w:rsidR="008955BA" w:rsidRDefault="00205781" w:rsidP="008955BA">
      <w:r>
        <w:t xml:space="preserve"> 7.14. Права и обязанности обучающегося, предусмотренные законодательством об образовании и локальными нормативными актами организации прекращаются </w:t>
      </w:r>
      <w:proofErr w:type="gramStart"/>
      <w:r>
        <w:t>с даты</w:t>
      </w:r>
      <w:proofErr w:type="gramEnd"/>
      <w:r>
        <w:t xml:space="preserve"> его отчисления из организации, осуществляющей образовательную деятельность. </w:t>
      </w:r>
    </w:p>
    <w:p w:rsidR="008955BA" w:rsidRDefault="00205781" w:rsidP="008955BA">
      <w:r>
        <w:t>7.15. По заявлению обучающегося, не прошедшего государственной итоговой аттестации по образовательным программам среднего общего образования (далее - ГИА) или получившего на ГИА неудовлетворительные результаты более</w:t>
      </w:r>
      <w:proofErr w:type="gramStart"/>
      <w:r>
        <w:t>,</w:t>
      </w:r>
      <w:proofErr w:type="gramEnd"/>
      <w:r>
        <w:t xml:space="preserve"> чем по одному обязательному предмету, либо получившему повторно неудовлетворительный результат по одному из этих предметов на ГИА в дополнительные сроки, он может быть восстановлен в общеобразовательной организации для прохождения повторной ГИА. </w:t>
      </w:r>
      <w:proofErr w:type="gramStart"/>
      <w:r>
        <w:t>Восстановление осуществляется на срок, необходимый для прохождения ГИА (согласно п.75 приказа Министерства образования и науки РФ от 26.12.13 № 1400 «Об утверждении Порядка проведения государственной итоговой аттестации по образовательным программам среднего общего образования».</w:t>
      </w:r>
      <w:proofErr w:type="gramEnd"/>
    </w:p>
    <w:p w:rsidR="008955BA" w:rsidRDefault="008955BA" w:rsidP="008955BA"/>
    <w:p w:rsidR="008955BA" w:rsidRPr="008955BA" w:rsidRDefault="00205781" w:rsidP="008955BA">
      <w:pPr>
        <w:jc w:val="center"/>
        <w:rPr>
          <w:b/>
        </w:rPr>
      </w:pPr>
      <w:r w:rsidRPr="008955BA">
        <w:rPr>
          <w:b/>
        </w:rPr>
        <w:t>8. Порядок разрешения разногласий возникающих при приеме, переводе, отчислении и исключении обучающихся</w:t>
      </w:r>
    </w:p>
    <w:p w:rsidR="008955BA" w:rsidRDefault="008955BA" w:rsidP="008955BA"/>
    <w:p w:rsidR="008955BA" w:rsidRDefault="00205781" w:rsidP="008955BA">
      <w:r>
        <w:t xml:space="preserve">8.1. В случае отказа гражданам в приеме и других разногласий при переводе, отчислении и исключении обучающихся родители (законные представители) имеют право обжаловать действия (бездействия) специалистов общеобразовательной организации. Обжалование </w:t>
      </w:r>
      <w:r>
        <w:lastRenderedPageBreak/>
        <w:t>осуществляется путем подачи письменного обращения или путем непосредственного обращения к директору школы, в органы, осуществляющие управление в сфере образования федерального, регионального, муниципального уровней, в органы местного самоуправления.</w:t>
      </w:r>
    </w:p>
    <w:p w:rsidR="008955BA" w:rsidRDefault="008955BA" w:rsidP="008955BA"/>
    <w:p w:rsidR="008955BA" w:rsidRPr="008955BA" w:rsidRDefault="00205781" w:rsidP="008955BA">
      <w:pPr>
        <w:jc w:val="center"/>
        <w:rPr>
          <w:b/>
        </w:rPr>
      </w:pPr>
      <w:r w:rsidRPr="008955BA">
        <w:rPr>
          <w:b/>
        </w:rPr>
        <w:t>9. Заключительные положения</w:t>
      </w:r>
    </w:p>
    <w:p w:rsidR="008955BA" w:rsidRPr="008955BA" w:rsidRDefault="008955BA" w:rsidP="008955BA">
      <w:pPr>
        <w:jc w:val="center"/>
        <w:rPr>
          <w:b/>
        </w:rPr>
      </w:pPr>
    </w:p>
    <w:p w:rsidR="008955BA" w:rsidRDefault="00205781" w:rsidP="008955BA">
      <w:r>
        <w:t xml:space="preserve">9.1. Настоящее Положение о правилах приема, перевода, выбытия и отчисления обучающихся является локальным нормативным актом, принимается на Педагогическом совете школы и утверждается (либо вводится в действие) приказом директора организации, осуществляющей образовательную деятельность. </w:t>
      </w:r>
    </w:p>
    <w:p w:rsidR="008955BA" w:rsidRDefault="00205781" w:rsidP="008955BA">
      <w:r>
        <w:t>9.2.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w:t>
      </w:r>
    </w:p>
    <w:p w:rsidR="008955BA" w:rsidRDefault="00205781" w:rsidP="008955BA">
      <w:r>
        <w:t xml:space="preserve"> 9.3. Положение о правилах приема, перевода, выбытия и отчисления обучающихся принимается на неопределенный срок. Изменения и дополнения к Положению принимаются в порядке, предусмотренном п.9.1. настоящего Положения. </w:t>
      </w:r>
    </w:p>
    <w:p w:rsidR="00205781" w:rsidRDefault="00205781" w:rsidP="008955BA">
      <w:r>
        <w:t>9.4.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sectPr w:rsidR="00205781" w:rsidSect="00ED147F">
      <w:pgSz w:w="11906" w:h="16838"/>
      <w:pgMar w:top="1134" w:right="1133" w:bottom="1134" w:left="1985" w:header="708" w:footer="708" w:gutter="0"/>
      <w:pgBorders w:offsetFrom="page">
        <w:top w:val="dashSmallGap" w:sz="4" w:space="24" w:color="auto"/>
        <w:left w:val="dashSmallGap" w:sz="4" w:space="24" w:color="auto"/>
        <w:bottom w:val="dashSmallGap" w:sz="4" w:space="24" w:color="auto"/>
        <w:right w:val="dashSmallGap"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138C9"/>
    <w:multiLevelType w:val="hybridMultilevel"/>
    <w:tmpl w:val="8DB27DDC"/>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
    <w:nsid w:val="047240A7"/>
    <w:multiLevelType w:val="hybridMultilevel"/>
    <w:tmpl w:val="029EC67E"/>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
    <w:nsid w:val="04FD0F9B"/>
    <w:multiLevelType w:val="hybridMultilevel"/>
    <w:tmpl w:val="A072D7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BE5926"/>
    <w:multiLevelType w:val="hybridMultilevel"/>
    <w:tmpl w:val="7BBC5AC2"/>
    <w:lvl w:ilvl="0" w:tplc="0419000B">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
    <w:nsid w:val="0BC9604B"/>
    <w:multiLevelType w:val="hybridMultilevel"/>
    <w:tmpl w:val="DF507B7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3CC3FC8"/>
    <w:multiLevelType w:val="hybridMultilevel"/>
    <w:tmpl w:val="4BCEAE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662EC3"/>
    <w:multiLevelType w:val="hybridMultilevel"/>
    <w:tmpl w:val="4E4AEBE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
    <w:nsid w:val="19C60353"/>
    <w:multiLevelType w:val="hybridMultilevel"/>
    <w:tmpl w:val="5AD0444C"/>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8">
    <w:nsid w:val="19E6317D"/>
    <w:multiLevelType w:val="hybridMultilevel"/>
    <w:tmpl w:val="C98C963C"/>
    <w:lvl w:ilvl="0" w:tplc="3C1C56CE">
      <w:start w:val="3"/>
      <w:numFmt w:val="decimal"/>
      <w:lvlText w:val="%1."/>
      <w:lvlJc w:val="left"/>
      <w:pPr>
        <w:ind w:left="780" w:hanging="360"/>
      </w:pPr>
      <w:rPr>
        <w:rFont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nsid w:val="1FCA4E41"/>
    <w:multiLevelType w:val="hybridMultilevel"/>
    <w:tmpl w:val="B7FE1E6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nsid w:val="23066662"/>
    <w:multiLevelType w:val="hybridMultilevel"/>
    <w:tmpl w:val="2C60D500"/>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11">
    <w:nsid w:val="2FDF382E"/>
    <w:multiLevelType w:val="hybridMultilevel"/>
    <w:tmpl w:val="F8D22152"/>
    <w:lvl w:ilvl="0" w:tplc="0419000B">
      <w:start w:val="1"/>
      <w:numFmt w:val="bullet"/>
      <w:lvlText w:val=""/>
      <w:lvlJc w:val="left"/>
      <w:pPr>
        <w:ind w:left="1455" w:hanging="360"/>
      </w:pPr>
      <w:rPr>
        <w:rFonts w:ascii="Wingdings" w:hAnsi="Wingdings" w:hint="default"/>
      </w:rPr>
    </w:lvl>
    <w:lvl w:ilvl="1" w:tplc="04190003" w:tentative="1">
      <w:start w:val="1"/>
      <w:numFmt w:val="bullet"/>
      <w:lvlText w:val="o"/>
      <w:lvlJc w:val="left"/>
      <w:pPr>
        <w:ind w:left="2175" w:hanging="360"/>
      </w:pPr>
      <w:rPr>
        <w:rFonts w:ascii="Courier New" w:hAnsi="Courier New" w:cs="Courier New" w:hint="default"/>
      </w:rPr>
    </w:lvl>
    <w:lvl w:ilvl="2" w:tplc="04190005" w:tentative="1">
      <w:start w:val="1"/>
      <w:numFmt w:val="bullet"/>
      <w:lvlText w:val=""/>
      <w:lvlJc w:val="left"/>
      <w:pPr>
        <w:ind w:left="2895" w:hanging="360"/>
      </w:pPr>
      <w:rPr>
        <w:rFonts w:ascii="Wingdings" w:hAnsi="Wingdings" w:hint="default"/>
      </w:rPr>
    </w:lvl>
    <w:lvl w:ilvl="3" w:tplc="04190001" w:tentative="1">
      <w:start w:val="1"/>
      <w:numFmt w:val="bullet"/>
      <w:lvlText w:val=""/>
      <w:lvlJc w:val="left"/>
      <w:pPr>
        <w:ind w:left="3615" w:hanging="360"/>
      </w:pPr>
      <w:rPr>
        <w:rFonts w:ascii="Symbol" w:hAnsi="Symbol" w:hint="default"/>
      </w:rPr>
    </w:lvl>
    <w:lvl w:ilvl="4" w:tplc="04190003" w:tentative="1">
      <w:start w:val="1"/>
      <w:numFmt w:val="bullet"/>
      <w:lvlText w:val="o"/>
      <w:lvlJc w:val="left"/>
      <w:pPr>
        <w:ind w:left="4335" w:hanging="360"/>
      </w:pPr>
      <w:rPr>
        <w:rFonts w:ascii="Courier New" w:hAnsi="Courier New" w:cs="Courier New" w:hint="default"/>
      </w:rPr>
    </w:lvl>
    <w:lvl w:ilvl="5" w:tplc="04190005" w:tentative="1">
      <w:start w:val="1"/>
      <w:numFmt w:val="bullet"/>
      <w:lvlText w:val=""/>
      <w:lvlJc w:val="left"/>
      <w:pPr>
        <w:ind w:left="5055" w:hanging="360"/>
      </w:pPr>
      <w:rPr>
        <w:rFonts w:ascii="Wingdings" w:hAnsi="Wingdings" w:hint="default"/>
      </w:rPr>
    </w:lvl>
    <w:lvl w:ilvl="6" w:tplc="04190001" w:tentative="1">
      <w:start w:val="1"/>
      <w:numFmt w:val="bullet"/>
      <w:lvlText w:val=""/>
      <w:lvlJc w:val="left"/>
      <w:pPr>
        <w:ind w:left="5775" w:hanging="360"/>
      </w:pPr>
      <w:rPr>
        <w:rFonts w:ascii="Symbol" w:hAnsi="Symbol" w:hint="default"/>
      </w:rPr>
    </w:lvl>
    <w:lvl w:ilvl="7" w:tplc="04190003" w:tentative="1">
      <w:start w:val="1"/>
      <w:numFmt w:val="bullet"/>
      <w:lvlText w:val="o"/>
      <w:lvlJc w:val="left"/>
      <w:pPr>
        <w:ind w:left="6495" w:hanging="360"/>
      </w:pPr>
      <w:rPr>
        <w:rFonts w:ascii="Courier New" w:hAnsi="Courier New" w:cs="Courier New" w:hint="default"/>
      </w:rPr>
    </w:lvl>
    <w:lvl w:ilvl="8" w:tplc="04190005" w:tentative="1">
      <w:start w:val="1"/>
      <w:numFmt w:val="bullet"/>
      <w:lvlText w:val=""/>
      <w:lvlJc w:val="left"/>
      <w:pPr>
        <w:ind w:left="7215" w:hanging="360"/>
      </w:pPr>
      <w:rPr>
        <w:rFonts w:ascii="Wingdings" w:hAnsi="Wingdings" w:hint="default"/>
      </w:rPr>
    </w:lvl>
  </w:abstractNum>
  <w:abstractNum w:abstractNumId="12">
    <w:nsid w:val="2FE34180"/>
    <w:multiLevelType w:val="hybridMultilevel"/>
    <w:tmpl w:val="007A816C"/>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3">
    <w:nsid w:val="45DA763C"/>
    <w:multiLevelType w:val="hybridMultilevel"/>
    <w:tmpl w:val="38B28F84"/>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4">
    <w:nsid w:val="4885695B"/>
    <w:multiLevelType w:val="hybridMultilevel"/>
    <w:tmpl w:val="7B445D40"/>
    <w:lvl w:ilvl="0" w:tplc="3C1C56CE">
      <w:start w:val="3"/>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5">
    <w:nsid w:val="4F621F18"/>
    <w:multiLevelType w:val="hybridMultilevel"/>
    <w:tmpl w:val="499672A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6">
    <w:nsid w:val="52500D07"/>
    <w:multiLevelType w:val="hybridMultilevel"/>
    <w:tmpl w:val="E2D827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3D7138F"/>
    <w:multiLevelType w:val="hybridMultilevel"/>
    <w:tmpl w:val="F7BEBB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7005D31"/>
    <w:multiLevelType w:val="hybridMultilevel"/>
    <w:tmpl w:val="A39AF9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74E0115"/>
    <w:multiLevelType w:val="hybridMultilevel"/>
    <w:tmpl w:val="85244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E7A3878"/>
    <w:multiLevelType w:val="hybridMultilevel"/>
    <w:tmpl w:val="08249BFA"/>
    <w:lvl w:ilvl="0" w:tplc="04190001">
      <w:start w:val="1"/>
      <w:numFmt w:val="bullet"/>
      <w:lvlText w:val=""/>
      <w:lvlJc w:val="left"/>
      <w:pPr>
        <w:ind w:left="1815" w:hanging="360"/>
      </w:pPr>
      <w:rPr>
        <w:rFonts w:ascii="Symbol" w:hAnsi="Symbol" w:hint="default"/>
      </w:rPr>
    </w:lvl>
    <w:lvl w:ilvl="1" w:tplc="04190003" w:tentative="1">
      <w:start w:val="1"/>
      <w:numFmt w:val="bullet"/>
      <w:lvlText w:val="o"/>
      <w:lvlJc w:val="left"/>
      <w:pPr>
        <w:ind w:left="2535" w:hanging="360"/>
      </w:pPr>
      <w:rPr>
        <w:rFonts w:ascii="Courier New" w:hAnsi="Courier New" w:cs="Courier New" w:hint="default"/>
      </w:rPr>
    </w:lvl>
    <w:lvl w:ilvl="2" w:tplc="04190005" w:tentative="1">
      <w:start w:val="1"/>
      <w:numFmt w:val="bullet"/>
      <w:lvlText w:val=""/>
      <w:lvlJc w:val="left"/>
      <w:pPr>
        <w:ind w:left="3255" w:hanging="360"/>
      </w:pPr>
      <w:rPr>
        <w:rFonts w:ascii="Wingdings" w:hAnsi="Wingdings" w:hint="default"/>
      </w:rPr>
    </w:lvl>
    <w:lvl w:ilvl="3" w:tplc="04190001" w:tentative="1">
      <w:start w:val="1"/>
      <w:numFmt w:val="bullet"/>
      <w:lvlText w:val=""/>
      <w:lvlJc w:val="left"/>
      <w:pPr>
        <w:ind w:left="3975" w:hanging="360"/>
      </w:pPr>
      <w:rPr>
        <w:rFonts w:ascii="Symbol" w:hAnsi="Symbol" w:hint="default"/>
      </w:rPr>
    </w:lvl>
    <w:lvl w:ilvl="4" w:tplc="04190003" w:tentative="1">
      <w:start w:val="1"/>
      <w:numFmt w:val="bullet"/>
      <w:lvlText w:val="o"/>
      <w:lvlJc w:val="left"/>
      <w:pPr>
        <w:ind w:left="4695" w:hanging="360"/>
      </w:pPr>
      <w:rPr>
        <w:rFonts w:ascii="Courier New" w:hAnsi="Courier New" w:cs="Courier New" w:hint="default"/>
      </w:rPr>
    </w:lvl>
    <w:lvl w:ilvl="5" w:tplc="04190005" w:tentative="1">
      <w:start w:val="1"/>
      <w:numFmt w:val="bullet"/>
      <w:lvlText w:val=""/>
      <w:lvlJc w:val="left"/>
      <w:pPr>
        <w:ind w:left="5415" w:hanging="360"/>
      </w:pPr>
      <w:rPr>
        <w:rFonts w:ascii="Wingdings" w:hAnsi="Wingdings" w:hint="default"/>
      </w:rPr>
    </w:lvl>
    <w:lvl w:ilvl="6" w:tplc="04190001" w:tentative="1">
      <w:start w:val="1"/>
      <w:numFmt w:val="bullet"/>
      <w:lvlText w:val=""/>
      <w:lvlJc w:val="left"/>
      <w:pPr>
        <w:ind w:left="6135" w:hanging="360"/>
      </w:pPr>
      <w:rPr>
        <w:rFonts w:ascii="Symbol" w:hAnsi="Symbol" w:hint="default"/>
      </w:rPr>
    </w:lvl>
    <w:lvl w:ilvl="7" w:tplc="04190003" w:tentative="1">
      <w:start w:val="1"/>
      <w:numFmt w:val="bullet"/>
      <w:lvlText w:val="o"/>
      <w:lvlJc w:val="left"/>
      <w:pPr>
        <w:ind w:left="6855" w:hanging="360"/>
      </w:pPr>
      <w:rPr>
        <w:rFonts w:ascii="Courier New" w:hAnsi="Courier New" w:cs="Courier New" w:hint="default"/>
      </w:rPr>
    </w:lvl>
    <w:lvl w:ilvl="8" w:tplc="04190005" w:tentative="1">
      <w:start w:val="1"/>
      <w:numFmt w:val="bullet"/>
      <w:lvlText w:val=""/>
      <w:lvlJc w:val="left"/>
      <w:pPr>
        <w:ind w:left="7575" w:hanging="360"/>
      </w:pPr>
      <w:rPr>
        <w:rFonts w:ascii="Wingdings" w:hAnsi="Wingdings" w:hint="default"/>
      </w:rPr>
    </w:lvl>
  </w:abstractNum>
  <w:abstractNum w:abstractNumId="21">
    <w:nsid w:val="61775BF1"/>
    <w:multiLevelType w:val="hybridMultilevel"/>
    <w:tmpl w:val="C44C0F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E086B75"/>
    <w:multiLevelType w:val="hybridMultilevel"/>
    <w:tmpl w:val="5CBAD82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3">
    <w:nsid w:val="70007634"/>
    <w:multiLevelType w:val="hybridMultilevel"/>
    <w:tmpl w:val="E63AEBC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4">
    <w:nsid w:val="75102C1E"/>
    <w:multiLevelType w:val="hybridMultilevel"/>
    <w:tmpl w:val="18EA3D94"/>
    <w:lvl w:ilvl="0" w:tplc="134E043E">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5">
    <w:nsid w:val="781A5F69"/>
    <w:multiLevelType w:val="multilevel"/>
    <w:tmpl w:val="23BAFDBC"/>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7E92749C"/>
    <w:multiLevelType w:val="hybridMultilevel"/>
    <w:tmpl w:val="8BBC1900"/>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num w:numId="1">
    <w:abstractNumId w:val="4"/>
  </w:num>
  <w:num w:numId="2">
    <w:abstractNumId w:val="25"/>
  </w:num>
  <w:num w:numId="3">
    <w:abstractNumId w:val="3"/>
  </w:num>
  <w:num w:numId="4">
    <w:abstractNumId w:val="11"/>
  </w:num>
  <w:num w:numId="5">
    <w:abstractNumId w:val="20"/>
  </w:num>
  <w:num w:numId="6">
    <w:abstractNumId w:val="2"/>
  </w:num>
  <w:num w:numId="7">
    <w:abstractNumId w:val="12"/>
  </w:num>
  <w:num w:numId="8">
    <w:abstractNumId w:val="21"/>
  </w:num>
  <w:num w:numId="9">
    <w:abstractNumId w:val="24"/>
  </w:num>
  <w:num w:numId="10">
    <w:abstractNumId w:val="15"/>
  </w:num>
  <w:num w:numId="11">
    <w:abstractNumId w:val="9"/>
  </w:num>
  <w:num w:numId="12">
    <w:abstractNumId w:val="6"/>
  </w:num>
  <w:num w:numId="13">
    <w:abstractNumId w:val="10"/>
  </w:num>
  <w:num w:numId="14">
    <w:abstractNumId w:val="22"/>
  </w:num>
  <w:num w:numId="15">
    <w:abstractNumId w:val="1"/>
  </w:num>
  <w:num w:numId="16">
    <w:abstractNumId w:val="16"/>
  </w:num>
  <w:num w:numId="17">
    <w:abstractNumId w:val="5"/>
  </w:num>
  <w:num w:numId="18">
    <w:abstractNumId w:val="23"/>
  </w:num>
  <w:num w:numId="19">
    <w:abstractNumId w:val="19"/>
  </w:num>
  <w:num w:numId="20">
    <w:abstractNumId w:val="7"/>
  </w:num>
  <w:num w:numId="21">
    <w:abstractNumId w:val="26"/>
  </w:num>
  <w:num w:numId="22">
    <w:abstractNumId w:val="0"/>
  </w:num>
  <w:num w:numId="23">
    <w:abstractNumId w:val="17"/>
  </w:num>
  <w:num w:numId="24">
    <w:abstractNumId w:val="14"/>
  </w:num>
  <w:num w:numId="25">
    <w:abstractNumId w:val="8"/>
  </w:num>
  <w:num w:numId="26">
    <w:abstractNumId w:val="13"/>
  </w:num>
  <w:num w:numId="2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05781"/>
    <w:rsid w:val="00121F68"/>
    <w:rsid w:val="00205781"/>
    <w:rsid w:val="00225647"/>
    <w:rsid w:val="003A3AE8"/>
    <w:rsid w:val="003F731A"/>
    <w:rsid w:val="005D2846"/>
    <w:rsid w:val="005F3965"/>
    <w:rsid w:val="006B1CAA"/>
    <w:rsid w:val="007A59FA"/>
    <w:rsid w:val="008955BA"/>
    <w:rsid w:val="00B71D5D"/>
    <w:rsid w:val="00CD00F1"/>
    <w:rsid w:val="00D92307"/>
    <w:rsid w:val="00E0749F"/>
    <w:rsid w:val="00E43917"/>
    <w:rsid w:val="00ED147F"/>
    <w:rsid w:val="00F015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781"/>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5781"/>
    <w:pPr>
      <w:ind w:left="720"/>
      <w:contextualSpacing/>
    </w:pPr>
  </w:style>
  <w:style w:type="table" w:styleId="a4">
    <w:name w:val="Table Grid"/>
    <w:basedOn w:val="a1"/>
    <w:uiPriority w:val="59"/>
    <w:rsid w:val="00ED14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52515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511BE2-C26C-49F8-A41C-A7ABE7430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Pages>
  <Words>7987</Words>
  <Characters>45531</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cp:lastPrinted>2020-10-23T08:21:00Z</cp:lastPrinted>
  <dcterms:created xsi:type="dcterms:W3CDTF">2020-10-23T06:17:00Z</dcterms:created>
  <dcterms:modified xsi:type="dcterms:W3CDTF">2020-10-23T08:37:00Z</dcterms:modified>
</cp:coreProperties>
</file>